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B2ED" w14:textId="77777777" w:rsidR="007B0833" w:rsidRPr="00996ED4" w:rsidRDefault="007B0833" w:rsidP="00EB27A1">
      <w:pPr>
        <w:spacing w:after="0" w:line="240" w:lineRule="auto"/>
        <w:ind w:left="4395" w:firstLine="708"/>
        <w:contextualSpacing/>
        <w:rPr>
          <w:rStyle w:val="ab"/>
        </w:rPr>
      </w:pPr>
    </w:p>
    <w:p w14:paraId="662C0FE1" w14:textId="77777777" w:rsidR="00EB27A1" w:rsidRDefault="00EB27A1" w:rsidP="00EB27A1">
      <w:pPr>
        <w:spacing w:after="0" w:line="240" w:lineRule="auto"/>
        <w:ind w:left="4395"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«УТВЕРЖДЕН»</w:t>
      </w: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6A063A" w14:textId="77777777" w:rsidR="007B0833" w:rsidRPr="00EB27A1" w:rsidRDefault="007B0833" w:rsidP="00EB27A1">
      <w:pPr>
        <w:spacing w:after="0" w:line="240" w:lineRule="auto"/>
        <w:ind w:left="4395"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57DB097" w14:textId="77777777" w:rsidR="00EB27A1" w:rsidRPr="00EB27A1" w:rsidRDefault="00EB27A1" w:rsidP="00EB27A1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sz w:val="28"/>
          <w:szCs w:val="28"/>
        </w:rPr>
        <w:t>ем Главы</w:t>
      </w: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г. Бендеры</w:t>
      </w:r>
    </w:p>
    <w:p w14:paraId="51EC82AC" w14:textId="77777777" w:rsidR="00EB27A1" w:rsidRPr="00EB27A1" w:rsidRDefault="00EB27A1" w:rsidP="00EB27A1">
      <w:pPr>
        <w:spacing w:after="0" w:line="240" w:lineRule="auto"/>
        <w:ind w:left="51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«____»____________г. </w:t>
      </w:r>
      <w:r w:rsidRPr="00EB27A1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</w:p>
    <w:p w14:paraId="795DD6F3" w14:textId="77777777" w:rsidR="00EB27A1" w:rsidRPr="00EB27A1" w:rsidRDefault="00EB27A1" w:rsidP="00EB27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0C19A5" w14:textId="77777777" w:rsidR="007B0833" w:rsidRDefault="007B0833" w:rsidP="00EB27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40A20A" w14:textId="77777777" w:rsidR="00EB27A1" w:rsidRPr="00EB27A1" w:rsidRDefault="007B0833" w:rsidP="00EB27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РЕГЛАМЕНТ</w:t>
      </w:r>
    </w:p>
    <w:p w14:paraId="49951DF8" w14:textId="77777777" w:rsidR="00EB27A1" w:rsidRPr="00EB27A1" w:rsidRDefault="00EB27A1" w:rsidP="00EB27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7A1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предоставления Государственной администрацией </w:t>
      </w:r>
    </w:p>
    <w:p w14:paraId="78AB7FBE" w14:textId="77777777" w:rsidR="00EB27A1" w:rsidRPr="00EB27A1" w:rsidRDefault="00EB27A1" w:rsidP="00EB27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г. Бендеры</w:t>
      </w:r>
      <w:r w:rsidRPr="00EB27A1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государственной услуги </w:t>
      </w:r>
    </w:p>
    <w:p w14:paraId="66509541" w14:textId="77777777" w:rsidR="00EB27A1" w:rsidRPr="00EB27A1" w:rsidRDefault="00EB27A1" w:rsidP="00EB27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7A1">
        <w:rPr>
          <w:rFonts w:ascii="Times New Roman" w:eastAsia="Calibri" w:hAnsi="Times New Roman" w:cs="Times New Roman"/>
          <w:b/>
          <w:sz w:val="28"/>
          <w:szCs w:val="28"/>
        </w:rPr>
        <w:t>«Выдача Решения о снижении брачного возраста»</w:t>
      </w:r>
    </w:p>
    <w:p w14:paraId="3C7ADAEB" w14:textId="77777777" w:rsidR="00EB27A1" w:rsidRPr="00EB27A1" w:rsidRDefault="00EB27A1" w:rsidP="00EB27A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2D5052" w14:textId="77777777" w:rsidR="00EB27A1" w:rsidRPr="00EB27A1" w:rsidRDefault="00EB27A1" w:rsidP="00EB27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7A1">
        <w:rPr>
          <w:rFonts w:ascii="Times New Roman" w:eastAsia="Calibri" w:hAnsi="Times New Roman" w:cs="Times New Roman"/>
          <w:b/>
          <w:sz w:val="28"/>
          <w:szCs w:val="28"/>
        </w:rPr>
        <w:t>Раздел 1. ОБЩИЕ ПОЛОЖЕНИЯ</w:t>
      </w:r>
    </w:p>
    <w:p w14:paraId="756F49A7" w14:textId="77777777" w:rsidR="00EB27A1" w:rsidRPr="00EB27A1" w:rsidRDefault="00EB27A1" w:rsidP="00EB27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699323" w14:textId="77777777" w:rsidR="00EB27A1" w:rsidRPr="00EB27A1" w:rsidRDefault="00EB27A1" w:rsidP="00EB27A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7A1">
        <w:rPr>
          <w:rFonts w:ascii="Times New Roman" w:eastAsia="Calibri" w:hAnsi="Times New Roman" w:cs="Times New Roman"/>
          <w:b/>
          <w:sz w:val="28"/>
          <w:szCs w:val="28"/>
        </w:rPr>
        <w:t>Предмет регулирования Регламента</w:t>
      </w:r>
    </w:p>
    <w:p w14:paraId="723E8F23" w14:textId="77777777" w:rsidR="00EB27A1" w:rsidRPr="00EB27A1" w:rsidRDefault="00EB27A1" w:rsidP="00EB27A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06215B" w14:textId="77777777" w:rsidR="00EB27A1" w:rsidRPr="00EB27A1" w:rsidRDefault="00EB27A1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1. Регламент предоставления Государственной администрацией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г.Бендеры</w:t>
      </w:r>
      <w:proofErr w:type="spellEnd"/>
      <w:r w:rsidRPr="00EB27A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(далее – уполномоченный орган) государственной услуги «Выдача Решения о снижении брачного возраста» (далее – Регламент) разработан в целях повышения качества и доступности результатов выдачи Решения о снижении брачного возраста (далее – государственная услуга). </w:t>
      </w:r>
    </w:p>
    <w:p w14:paraId="373A92C6" w14:textId="77777777" w:rsidR="00EB27A1" w:rsidRPr="00EB27A1" w:rsidRDefault="00EB27A1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2. Регламент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(бездействий) уполномоченного органа и должностных лиц.</w:t>
      </w:r>
    </w:p>
    <w:p w14:paraId="5D1D934A" w14:textId="77777777" w:rsidR="00EB27A1" w:rsidRPr="00EB27A1" w:rsidRDefault="00EB27A1" w:rsidP="00EB27A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2A86429" w14:textId="77777777" w:rsidR="00EB27A1" w:rsidRPr="00EB27A1" w:rsidRDefault="00EB27A1" w:rsidP="00EB27A1">
      <w:pPr>
        <w:spacing w:after="0" w:line="240" w:lineRule="auto"/>
        <w:ind w:firstLine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7A1">
        <w:rPr>
          <w:rFonts w:ascii="Times New Roman" w:eastAsia="Calibri" w:hAnsi="Times New Roman" w:cs="Times New Roman"/>
          <w:b/>
          <w:sz w:val="28"/>
          <w:szCs w:val="28"/>
        </w:rPr>
        <w:t>2. Круг заявителей</w:t>
      </w:r>
    </w:p>
    <w:p w14:paraId="2117506A" w14:textId="77777777" w:rsidR="00EB27A1" w:rsidRPr="00EB27A1" w:rsidRDefault="00EB27A1" w:rsidP="00EB27A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4ABFB" w14:textId="77777777" w:rsidR="00EB27A1" w:rsidRPr="00EB27A1" w:rsidRDefault="00EB27A1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3. Заявителями на получение государственной услуги являются лица, не достигшие брачного возраста, вместе со своими законными представителями.</w:t>
      </w:r>
    </w:p>
    <w:p w14:paraId="14F67BE0" w14:textId="77777777" w:rsidR="00EB27A1" w:rsidRDefault="00EB27A1" w:rsidP="00EB27A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FB02FC" w14:textId="77777777" w:rsidR="007B0833" w:rsidRPr="00EB27A1" w:rsidRDefault="007B0833" w:rsidP="00EB27A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AE69BF" w14:textId="77777777" w:rsidR="00EB27A1" w:rsidRPr="00EB27A1" w:rsidRDefault="00EB27A1" w:rsidP="00EB27A1">
      <w:pPr>
        <w:spacing w:after="0" w:line="240" w:lineRule="auto"/>
        <w:ind w:firstLine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7A1">
        <w:rPr>
          <w:rFonts w:ascii="Times New Roman" w:eastAsia="Calibri" w:hAnsi="Times New Roman" w:cs="Times New Roman"/>
          <w:b/>
          <w:sz w:val="28"/>
          <w:szCs w:val="28"/>
        </w:rPr>
        <w:t>3. Требования к порядку информирования о предоставлении государственной услуги</w:t>
      </w:r>
    </w:p>
    <w:p w14:paraId="541B82F3" w14:textId="77777777" w:rsidR="00EB27A1" w:rsidRPr="00EB27A1" w:rsidRDefault="00EB27A1" w:rsidP="00EB27A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7B97D1" w14:textId="77777777" w:rsidR="00EB27A1" w:rsidRPr="00EB27A1" w:rsidRDefault="00EB27A1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4. Всю контактную информацию о месте нахождения, графике работы, справочные телефоны отделов и управлений, участвующих в подготовке решения, адреса электронной почты и иную необходимую информацию заявитель может поучить на расположенных в Государственной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г. Бендеры</w:t>
      </w: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 информационных стендах, а также на следующих официальных сайтах</w:t>
      </w:r>
      <w:r w:rsidR="009C3AA7">
        <w:rPr>
          <w:rFonts w:ascii="Times New Roman" w:eastAsia="Calibri" w:hAnsi="Times New Roman" w:cs="Times New Roman"/>
          <w:sz w:val="28"/>
          <w:szCs w:val="28"/>
        </w:rPr>
        <w:t xml:space="preserve"> и по телефонам</w:t>
      </w:r>
      <w:r w:rsidRPr="00EB27A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7C0A37" w14:textId="77777777" w:rsidR="007B0833" w:rsidRDefault="00EB27A1" w:rsidP="00EB27A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B27A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1) Государственной администрации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г. Бендеры </w:t>
      </w:r>
    </w:p>
    <w:p w14:paraId="7FA098EC" w14:textId="6594D0B2" w:rsidR="00EB27A1" w:rsidRPr="00DB5ED0" w:rsidRDefault="00EB27A1" w:rsidP="00EB27A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 w:rsidRPr="00EB27A1">
        <w:rPr>
          <w:rFonts w:ascii="Times New Roman" w:eastAsia="Arial Unicode MS" w:hAnsi="Times New Roman" w:cs="Times New Roman"/>
          <w:sz w:val="28"/>
          <w:szCs w:val="28"/>
          <w:lang w:eastAsia="ru-RU"/>
        </w:rPr>
        <w:t>Email</w:t>
      </w:r>
      <w:proofErr w:type="spellEnd"/>
      <w:r w:rsidRPr="00EB27A1">
        <w:rPr>
          <w:rFonts w:ascii="Times New Roman" w:eastAsia="Arial Unicode MS" w:hAnsi="Times New Roman" w:cs="Times New Roman"/>
          <w:sz w:val="28"/>
          <w:szCs w:val="28"/>
          <w:lang w:eastAsia="ru-RU"/>
        </w:rPr>
        <w:t>: </w:t>
      </w:r>
      <w:hyperlink r:id="rId8" w:history="1">
        <w:r w:rsidR="009C3AA7" w:rsidRPr="007172EE">
          <w:rPr>
            <w:rStyle w:val="a5"/>
            <w:rFonts w:ascii="Times New Roman" w:eastAsia="Arial Unicode MS" w:hAnsi="Times New Roman" w:cs="Times New Roman"/>
            <w:sz w:val="28"/>
            <w:szCs w:val="28"/>
            <w:lang w:eastAsia="ru-RU"/>
          </w:rPr>
          <w:t>admin@</w:t>
        </w:r>
        <w:r w:rsidR="007148A2" w:rsidRPr="007148A2">
          <w:rPr>
            <w:rStyle w:val="a5"/>
            <w:rFonts w:ascii="Times New Roman" w:eastAsia="Arial Unicode MS" w:hAnsi="Times New Roman" w:cs="Times New Roman"/>
            <w:sz w:val="28"/>
            <w:szCs w:val="28"/>
            <w:lang w:eastAsia="ru-RU"/>
          </w:rPr>
          <w:t>bendery.gospmr.org</w:t>
        </w:r>
      </w:hyperlink>
      <w:r w:rsidR="00DB5ED0">
        <w:rPr>
          <w:rStyle w:val="a5"/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DB5ED0" w:rsidRPr="00DB5ED0">
        <w:rPr>
          <w:rStyle w:val="a5"/>
          <w:rFonts w:ascii="Times New Roman" w:eastAsia="Arial Unicode MS" w:hAnsi="Times New Roman" w:cs="Times New Roman"/>
          <w:color w:val="auto"/>
          <w:sz w:val="28"/>
          <w:szCs w:val="28"/>
          <w:u w:val="none"/>
          <w:lang w:eastAsia="ru-RU"/>
        </w:rPr>
        <w:t>Адрес:</w:t>
      </w:r>
      <w:r w:rsidR="00DB5ED0" w:rsidRPr="00DB5ED0">
        <w:t xml:space="preserve"> </w:t>
      </w:r>
      <w:r w:rsidR="00DB5ED0" w:rsidRPr="00DB5ED0">
        <w:rPr>
          <w:rStyle w:val="a5"/>
          <w:rFonts w:ascii="Times New Roman" w:eastAsia="Arial Unicode MS" w:hAnsi="Times New Roman" w:cs="Times New Roman"/>
          <w:color w:val="auto"/>
          <w:sz w:val="28"/>
          <w:szCs w:val="28"/>
          <w:u w:val="none"/>
          <w:lang w:eastAsia="ru-RU"/>
        </w:rPr>
        <w:t>г. Бендеры, ул. Ленина 17;</w:t>
      </w:r>
    </w:p>
    <w:p w14:paraId="4F1797BC" w14:textId="77777777" w:rsidR="009C3AA7" w:rsidRDefault="00DB5ED0" w:rsidP="00EB27A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2</w:t>
      </w:r>
      <w:r w:rsidR="009C3AA7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Телефоны сотрудников У</w:t>
      </w:r>
      <w:r w:rsidR="009C3AA7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ЗАГС: 2-04-45, 2-35-26;</w:t>
      </w:r>
    </w:p>
    <w:p w14:paraId="5724E6D4" w14:textId="77777777" w:rsidR="009C3AA7" w:rsidRDefault="00DB5ED0" w:rsidP="009C3AA7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="009C3AA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 График работы: </w:t>
      </w:r>
      <w:r w:rsidR="00996ED4">
        <w:rPr>
          <w:rFonts w:ascii="Times New Roman" w:eastAsia="Arial Unicode MS" w:hAnsi="Times New Roman" w:cs="Times New Roman"/>
          <w:sz w:val="28"/>
          <w:szCs w:val="28"/>
          <w:lang w:eastAsia="ru-RU"/>
        </w:rPr>
        <w:t>вторник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-пятница с 8-00 до 17-00 часов (обеденный перерыв с 13-00 до 14-00 часов)</w:t>
      </w:r>
      <w:r w:rsidR="00996ED4">
        <w:rPr>
          <w:rFonts w:ascii="Times New Roman" w:eastAsia="Arial Unicode MS" w:hAnsi="Times New Roman" w:cs="Times New Roman"/>
          <w:sz w:val="28"/>
          <w:szCs w:val="28"/>
          <w:lang w:eastAsia="ru-RU"/>
        </w:rPr>
        <w:t>, суббота с 8-30 до 17-00 часов (обеденный перерыв с 12-00 до 12-30 часов)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 Выходные –</w:t>
      </w:r>
      <w:r w:rsidR="00996ED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воскресенье</w:t>
      </w:r>
      <w:r w:rsidR="00996ED4">
        <w:rPr>
          <w:rFonts w:ascii="Times New Roman" w:eastAsia="Arial Unicode MS" w:hAnsi="Times New Roman" w:cs="Times New Roman"/>
          <w:sz w:val="28"/>
          <w:szCs w:val="28"/>
          <w:lang w:eastAsia="ru-RU"/>
        </w:rPr>
        <w:t>, понедельник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3DB8438F" w14:textId="77777777" w:rsidR="00EB27A1" w:rsidRDefault="00DB5ED0" w:rsidP="00DB5ED0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         </w:t>
      </w:r>
      <w:r w:rsidRPr="00DB5ED0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="00EB27A1" w:rsidRPr="00DB5ED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 </w:t>
      </w:r>
      <w:r w:rsidR="00D357A1">
        <w:rPr>
          <w:rFonts w:ascii="Times New Roman" w:eastAsia="Arial Unicode MS" w:hAnsi="Times New Roman" w:cs="Times New Roman"/>
          <w:sz w:val="28"/>
          <w:szCs w:val="28"/>
          <w:lang w:eastAsia="ru-RU"/>
        </w:rPr>
        <w:t>также заявитель может получить информацию о порядке предоставления государственной услуги в г</w:t>
      </w:r>
      <w:r w:rsidR="00EB27A1" w:rsidRPr="00DB5ED0">
        <w:rPr>
          <w:rFonts w:ascii="Times New Roman" w:eastAsia="Arial Unicode MS" w:hAnsi="Times New Roman" w:cs="Times New Roman"/>
          <w:sz w:val="28"/>
          <w:szCs w:val="28"/>
          <w:lang w:eastAsia="ru-RU"/>
        </w:rPr>
        <w:t>осударственной</w:t>
      </w:r>
      <w:r w:rsidR="00D357A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информационной системе</w:t>
      </w:r>
      <w:r w:rsidR="00EB27A1" w:rsidRPr="00EB27A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«Портал государственных услуг Приднестровской Молдавской Республики» </w:t>
      </w:r>
      <w:r w:rsidR="00036697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адресу:</w:t>
      </w:r>
      <w:r w:rsidR="00EB27A1" w:rsidRPr="00EB27A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036697" w:rsidRPr="00147EC1">
          <w:rPr>
            <w:rStyle w:val="a5"/>
            <w:rFonts w:ascii="Times New Roman" w:eastAsia="Arial Unicode MS" w:hAnsi="Times New Roman" w:cs="Times New Roman"/>
            <w:sz w:val="28"/>
            <w:szCs w:val="28"/>
            <w:lang w:val="en-US" w:eastAsia="ru-RU"/>
          </w:rPr>
          <w:t>https</w:t>
        </w:r>
        <w:r w:rsidR="00036697" w:rsidRPr="00147EC1">
          <w:rPr>
            <w:rStyle w:val="a5"/>
            <w:rFonts w:ascii="Times New Roman" w:eastAsia="Arial Unicode MS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036697" w:rsidRPr="00147EC1">
          <w:rPr>
            <w:rStyle w:val="a5"/>
            <w:rFonts w:ascii="Times New Roman" w:eastAsia="Arial Unicode MS" w:hAnsi="Times New Roman" w:cs="Times New Roman"/>
            <w:sz w:val="28"/>
            <w:szCs w:val="28"/>
            <w:lang w:val="en-US" w:eastAsia="ru-RU"/>
          </w:rPr>
          <w:t>uslugi</w:t>
        </w:r>
        <w:proofErr w:type="spellEnd"/>
        <w:r w:rsidR="00036697" w:rsidRPr="00147EC1">
          <w:rPr>
            <w:rStyle w:val="a5"/>
            <w:rFonts w:ascii="Times New Roman" w:eastAsia="Arial Unicode MS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36697" w:rsidRPr="00147EC1">
          <w:rPr>
            <w:rStyle w:val="a5"/>
            <w:rFonts w:ascii="Times New Roman" w:eastAsia="Arial Unicode MS" w:hAnsi="Times New Roman" w:cs="Times New Roman"/>
            <w:sz w:val="28"/>
            <w:szCs w:val="28"/>
            <w:lang w:val="en-US" w:eastAsia="ru-RU"/>
          </w:rPr>
          <w:t>gospmr</w:t>
        </w:r>
        <w:proofErr w:type="spellEnd"/>
        <w:r w:rsidR="00036697" w:rsidRPr="00147EC1">
          <w:rPr>
            <w:rStyle w:val="a5"/>
            <w:rFonts w:ascii="Times New Roman" w:eastAsia="Arial Unicode MS" w:hAnsi="Times New Roman" w:cs="Times New Roman"/>
            <w:sz w:val="28"/>
            <w:szCs w:val="28"/>
            <w:lang w:eastAsia="ru-RU"/>
          </w:rPr>
          <w:t>.</w:t>
        </w:r>
        <w:r w:rsidR="00036697" w:rsidRPr="00147EC1">
          <w:rPr>
            <w:rStyle w:val="a5"/>
            <w:rFonts w:ascii="Times New Roman" w:eastAsia="Arial Unicode MS" w:hAnsi="Times New Roman" w:cs="Times New Roman"/>
            <w:sz w:val="28"/>
            <w:szCs w:val="28"/>
            <w:lang w:val="en-US" w:eastAsia="ru-RU"/>
          </w:rPr>
          <w:t>org</w:t>
        </w:r>
        <w:r w:rsidR="00036697" w:rsidRPr="00147EC1">
          <w:rPr>
            <w:rStyle w:val="a5"/>
            <w:rFonts w:ascii="Times New Roman" w:eastAsia="Arial Unicode MS" w:hAnsi="Times New Roman" w:cs="Times New Roman"/>
            <w:sz w:val="28"/>
            <w:szCs w:val="28"/>
            <w:lang w:eastAsia="ru-RU"/>
          </w:rPr>
          <w:t>/</w:t>
        </w:r>
      </w:hyperlink>
      <w:r w:rsidR="00D357A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(далее-Портал)</w:t>
      </w:r>
      <w:r w:rsidR="00036697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6104980B" w14:textId="77777777" w:rsidR="00C239F2" w:rsidRPr="00C239F2" w:rsidRDefault="00C239F2" w:rsidP="00C23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F2">
        <w:rPr>
          <w:rFonts w:ascii="Times New Roman" w:eastAsia="Times New Roman" w:hAnsi="Times New Roman" w:cs="Times New Roman"/>
          <w:sz w:val="28"/>
          <w:szCs w:val="28"/>
          <w:lang w:eastAsia="ru-RU"/>
        </w:rPr>
        <w:t>5.  По вопросам получения Решения заявители могут получить информацию:</w:t>
      </w:r>
    </w:p>
    <w:p w14:paraId="0849C8B3" w14:textId="77777777" w:rsidR="00C239F2" w:rsidRPr="00C239F2" w:rsidRDefault="00C239F2" w:rsidP="00C23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 должностных лиц уполномоченного органа;</w:t>
      </w:r>
    </w:p>
    <w:p w14:paraId="11A52152" w14:textId="77777777" w:rsidR="00C239F2" w:rsidRPr="00C239F2" w:rsidRDefault="00C239F2" w:rsidP="00C23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F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 должностных лиц профильного подразделения уполномоченного органа (в том числе в телефонном режиме);</w:t>
      </w:r>
    </w:p>
    <w:p w14:paraId="06FBF34D" w14:textId="77777777" w:rsidR="00C239F2" w:rsidRPr="00C239F2" w:rsidRDefault="00C239F2" w:rsidP="00C23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F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официальном сайте уполномоченного органа;</w:t>
      </w:r>
    </w:p>
    <w:p w14:paraId="0AB18068" w14:textId="77777777" w:rsidR="00C239F2" w:rsidRPr="00C239F2" w:rsidRDefault="00C239F2" w:rsidP="00C23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F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 письменном обращении в уполномоченный орган.</w:t>
      </w:r>
    </w:p>
    <w:p w14:paraId="5697C86F" w14:textId="77777777" w:rsidR="00C239F2" w:rsidRPr="00C239F2" w:rsidRDefault="00C239F2" w:rsidP="00C23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 официальном сайте уполномоченного органа размещается следующая информация: </w:t>
      </w:r>
    </w:p>
    <w:p w14:paraId="17F11C13" w14:textId="77777777" w:rsidR="00C239F2" w:rsidRPr="00C239F2" w:rsidRDefault="00C239F2" w:rsidP="00C23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14:paraId="17CEBEE6" w14:textId="77777777" w:rsidR="00C239F2" w:rsidRPr="00C239F2" w:rsidRDefault="00C239F2" w:rsidP="00C23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F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срок предоставления государственной услуги;</w:t>
      </w:r>
    </w:p>
    <w:p w14:paraId="717E47A8" w14:textId="77777777" w:rsidR="00C239F2" w:rsidRPr="00C239F2" w:rsidRDefault="00C239F2" w:rsidP="00C23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F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порядок представления документа, являющегося результатом предоставления государственной услуги;</w:t>
      </w:r>
    </w:p>
    <w:p w14:paraId="148FEA86" w14:textId="77777777" w:rsidR="00C239F2" w:rsidRPr="00C239F2" w:rsidRDefault="00C239F2" w:rsidP="00C23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F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исчерпывающий перечень оснований для отказа в предоставлении государственной услуги;</w:t>
      </w:r>
    </w:p>
    <w:p w14:paraId="7024DF22" w14:textId="77777777" w:rsidR="00C239F2" w:rsidRPr="00C239F2" w:rsidRDefault="00C239F2" w:rsidP="00C23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F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 праве заявителя на досудебное (внесудебное) обжалование действий (бездействия) и решений, принятых (осуществляемых) в ходе подготовки и выдачи документа, являющегося результатом предоставления государственной услуги;</w:t>
      </w:r>
    </w:p>
    <w:p w14:paraId="51910DFE" w14:textId="77777777" w:rsidR="00C239F2" w:rsidRPr="00C239F2" w:rsidRDefault="00C239F2" w:rsidP="00C23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F2">
        <w:rPr>
          <w:rFonts w:ascii="Times New Roman" w:eastAsia="Times New Roman" w:hAnsi="Times New Roman" w:cs="Times New Roman"/>
          <w:sz w:val="28"/>
          <w:szCs w:val="28"/>
          <w:lang w:eastAsia="ru-RU"/>
        </w:rPr>
        <w:t>е) форма заявления, используемая при предоставлении государственной услуги;</w:t>
      </w:r>
    </w:p>
    <w:p w14:paraId="44D29FD1" w14:textId="77777777" w:rsidR="00C239F2" w:rsidRPr="00C239F2" w:rsidRDefault="00C239F2" w:rsidP="00C23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F2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полный текст настоящего Регламента.</w:t>
      </w:r>
    </w:p>
    <w:p w14:paraId="5F49E6E5" w14:textId="77777777" w:rsidR="00C239F2" w:rsidRPr="00C239F2" w:rsidRDefault="00C239F2" w:rsidP="00C239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312BD475" w14:textId="77777777" w:rsidR="00C239F2" w:rsidRDefault="00C239F2" w:rsidP="00DB5ED0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9824A3E" w14:textId="77777777" w:rsidR="00C239F2" w:rsidRPr="00EB27A1" w:rsidRDefault="00C239F2" w:rsidP="00DB5E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672024" w14:textId="77777777" w:rsidR="00EB27A1" w:rsidRPr="00EB27A1" w:rsidRDefault="00EB27A1" w:rsidP="00EB27A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СТАНДАРТ ПРЕДОСТАВЛЕНИЯ </w:t>
      </w:r>
    </w:p>
    <w:p w14:paraId="0D48C30C" w14:textId="77777777" w:rsidR="00EB27A1" w:rsidRPr="00EB27A1" w:rsidRDefault="00EB27A1" w:rsidP="00EB27A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УСЛУГИ</w:t>
      </w:r>
    </w:p>
    <w:p w14:paraId="3B6F5F27" w14:textId="77777777" w:rsidR="00EB27A1" w:rsidRPr="00EB27A1" w:rsidRDefault="00EB27A1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A2330F" w14:textId="77777777" w:rsidR="00EB27A1" w:rsidRPr="00EB27A1" w:rsidRDefault="00EB27A1" w:rsidP="00EB27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7A1">
        <w:rPr>
          <w:rFonts w:ascii="Times New Roman" w:eastAsia="Calibri" w:hAnsi="Times New Roman" w:cs="Times New Roman"/>
          <w:b/>
          <w:sz w:val="28"/>
          <w:szCs w:val="28"/>
        </w:rPr>
        <w:t>4. Наименование государственной услуги</w:t>
      </w:r>
    </w:p>
    <w:p w14:paraId="7B8DA2C2" w14:textId="77777777" w:rsidR="00EB27A1" w:rsidRPr="00EB27A1" w:rsidRDefault="00EB27A1" w:rsidP="00EB27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9E44A" w14:textId="77777777" w:rsidR="00EB27A1" w:rsidRPr="00EB27A1" w:rsidRDefault="005A0F9B" w:rsidP="00EB27A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EB27A1" w:rsidRPr="00EB27A1">
        <w:rPr>
          <w:rFonts w:ascii="Times New Roman" w:eastAsia="Calibri" w:hAnsi="Times New Roman" w:cs="Times New Roman"/>
          <w:sz w:val="28"/>
          <w:szCs w:val="28"/>
        </w:rPr>
        <w:t>. Наименование государственной услуги: «Выдача Решения о снижении брачного возраста».</w:t>
      </w:r>
    </w:p>
    <w:p w14:paraId="27A7AF72" w14:textId="77777777" w:rsidR="00EB27A1" w:rsidRDefault="00EB27A1" w:rsidP="00EB27A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02639B" w14:textId="77777777" w:rsidR="00EB27A1" w:rsidRPr="00EB27A1" w:rsidRDefault="00EB27A1" w:rsidP="00EB27A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B41E2D" w14:textId="77777777" w:rsidR="00EB27A1" w:rsidRPr="00EB27A1" w:rsidRDefault="00EB27A1" w:rsidP="00EB27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7A1">
        <w:rPr>
          <w:rFonts w:ascii="Times New Roman" w:eastAsia="Calibri" w:hAnsi="Times New Roman" w:cs="Times New Roman"/>
          <w:b/>
          <w:sz w:val="28"/>
          <w:szCs w:val="28"/>
        </w:rPr>
        <w:t>5. Наименование уполномоченного органа, предоставляющего государственную услугу</w:t>
      </w:r>
    </w:p>
    <w:p w14:paraId="55F6A1A0" w14:textId="77777777" w:rsidR="00EB27A1" w:rsidRPr="00EB27A1" w:rsidRDefault="00EB27A1" w:rsidP="00EB27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A36BEF" w14:textId="77777777" w:rsidR="00EB27A1" w:rsidRPr="00EB27A1" w:rsidRDefault="005A0F9B" w:rsidP="00EB27A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B27A1" w:rsidRPr="00EB27A1">
        <w:rPr>
          <w:rFonts w:ascii="Times New Roman" w:eastAsia="Calibri" w:hAnsi="Times New Roman" w:cs="Times New Roman"/>
          <w:sz w:val="28"/>
          <w:szCs w:val="28"/>
        </w:rPr>
        <w:t xml:space="preserve">. Государственная услуга предоставляется Государственной администрацией </w:t>
      </w:r>
      <w:r w:rsidR="00EB27A1">
        <w:rPr>
          <w:rFonts w:ascii="Times New Roman" w:eastAsia="Calibri" w:hAnsi="Times New Roman" w:cs="Times New Roman"/>
          <w:sz w:val="28"/>
          <w:szCs w:val="28"/>
        </w:rPr>
        <w:t>г.</w:t>
      </w:r>
      <w:r w:rsidR="009C3A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7A1">
        <w:rPr>
          <w:rFonts w:ascii="Times New Roman" w:eastAsia="Calibri" w:hAnsi="Times New Roman" w:cs="Times New Roman"/>
          <w:sz w:val="28"/>
          <w:szCs w:val="28"/>
        </w:rPr>
        <w:t>Бендеры.</w:t>
      </w:r>
    </w:p>
    <w:p w14:paraId="2570B6D9" w14:textId="77777777" w:rsidR="00EB27A1" w:rsidRPr="00EB27A1" w:rsidRDefault="00EB27A1" w:rsidP="00EB27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236298" w14:textId="77777777" w:rsidR="00EB27A1" w:rsidRPr="00EB27A1" w:rsidRDefault="00EB27A1" w:rsidP="00EB27A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7A1">
        <w:rPr>
          <w:rFonts w:ascii="Times New Roman" w:eastAsia="Calibri" w:hAnsi="Times New Roman" w:cs="Times New Roman"/>
          <w:b/>
          <w:sz w:val="28"/>
          <w:szCs w:val="28"/>
        </w:rPr>
        <w:t>6. Описание результата предоставления государственной услуги</w:t>
      </w:r>
    </w:p>
    <w:p w14:paraId="188A512A" w14:textId="77777777" w:rsidR="00EB27A1" w:rsidRPr="00EB27A1" w:rsidRDefault="00EB27A1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587A20" w14:textId="77777777" w:rsidR="00EB27A1" w:rsidRPr="00EB27A1" w:rsidRDefault="005A0F9B" w:rsidP="00EB27A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B27A1" w:rsidRPr="00EB27A1">
        <w:rPr>
          <w:rFonts w:ascii="Times New Roman" w:eastAsia="Calibri" w:hAnsi="Times New Roman" w:cs="Times New Roman"/>
          <w:sz w:val="28"/>
          <w:szCs w:val="28"/>
        </w:rPr>
        <w:t>. Результатом предоставления государственной услуги является выдача одного из следующих документов:</w:t>
      </w:r>
    </w:p>
    <w:p w14:paraId="1651C424" w14:textId="77777777" w:rsidR="00EB27A1" w:rsidRPr="00EB27A1" w:rsidRDefault="00EB27A1" w:rsidP="00EB27A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а) Решения о снижении брачного возраста;</w:t>
      </w:r>
    </w:p>
    <w:p w14:paraId="59DE5A7D" w14:textId="77777777" w:rsidR="00EB27A1" w:rsidRPr="00EB27A1" w:rsidRDefault="00EB27A1" w:rsidP="00EB27A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б) уведомления об отказе в предоставлении государственной услуги «Выдача Решения о снижении брачного возраста».</w:t>
      </w:r>
    </w:p>
    <w:p w14:paraId="42425D34" w14:textId="77777777" w:rsidR="00EB27A1" w:rsidRPr="00EB27A1" w:rsidRDefault="00EB27A1" w:rsidP="00EB27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FE6E08" w14:textId="77777777" w:rsidR="00EB27A1" w:rsidRPr="00EB27A1" w:rsidRDefault="00EB27A1" w:rsidP="00EB27A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7A1">
        <w:rPr>
          <w:rFonts w:ascii="Times New Roman" w:eastAsia="Calibri" w:hAnsi="Times New Roman" w:cs="Times New Roman"/>
          <w:b/>
          <w:sz w:val="28"/>
          <w:szCs w:val="28"/>
        </w:rPr>
        <w:t xml:space="preserve">7. Срок предоставления государственной услуги, </w:t>
      </w:r>
    </w:p>
    <w:p w14:paraId="69CFF016" w14:textId="77777777" w:rsidR="00EB27A1" w:rsidRPr="00EB27A1" w:rsidRDefault="00EB27A1" w:rsidP="00EB27A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7A1">
        <w:rPr>
          <w:rFonts w:ascii="Times New Roman" w:eastAsia="Calibri" w:hAnsi="Times New Roman" w:cs="Times New Roman"/>
          <w:b/>
          <w:sz w:val="28"/>
          <w:szCs w:val="28"/>
        </w:rPr>
        <w:t>срок выдачи документов, являющихся результатом предоставления государственной услуги, срок действия разрешительного документа</w:t>
      </w:r>
    </w:p>
    <w:p w14:paraId="693A6B42" w14:textId="77777777" w:rsidR="00EB27A1" w:rsidRPr="00EB27A1" w:rsidRDefault="00EB27A1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31B911" w14:textId="77777777" w:rsidR="00EB27A1" w:rsidRPr="00EB27A1" w:rsidRDefault="005A0F9B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EB27A1" w:rsidRPr="00EB27A1">
        <w:rPr>
          <w:rFonts w:ascii="Times New Roman" w:eastAsia="Calibri" w:hAnsi="Times New Roman" w:cs="Times New Roman"/>
          <w:sz w:val="28"/>
          <w:szCs w:val="28"/>
        </w:rPr>
        <w:t>. Срок предоставления государственной услуги не должен превышать 10 (десяти) рабочих дней со дня получения уполномоченным органом заявления со всеми необходимыми документами.</w:t>
      </w:r>
    </w:p>
    <w:p w14:paraId="6B957ED7" w14:textId="77777777" w:rsidR="00EB27A1" w:rsidRPr="00EB27A1" w:rsidRDefault="00EB27A1" w:rsidP="00EB27A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2FEAC0" w14:textId="77777777" w:rsidR="00EB27A1" w:rsidRPr="00EB27A1" w:rsidRDefault="00EB27A1" w:rsidP="00EB27A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7A1">
        <w:rPr>
          <w:rFonts w:ascii="Times New Roman" w:eastAsia="Calibri" w:hAnsi="Times New Roman" w:cs="Times New Roman"/>
          <w:b/>
          <w:sz w:val="28"/>
          <w:szCs w:val="28"/>
        </w:rPr>
        <w:t xml:space="preserve">8. Перечень нормативных правовых актов, </w:t>
      </w:r>
    </w:p>
    <w:p w14:paraId="064DBBAB" w14:textId="77777777" w:rsidR="00EB27A1" w:rsidRPr="00EB27A1" w:rsidRDefault="00EB27A1" w:rsidP="00EB27A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регулирующие</w:t>
      </w:r>
      <w:r w:rsidRPr="00EB27A1">
        <w:rPr>
          <w:rFonts w:ascii="Times New Roman" w:eastAsia="Calibri" w:hAnsi="Times New Roman" w:cs="Times New Roman"/>
          <w:b/>
          <w:sz w:val="28"/>
          <w:szCs w:val="28"/>
        </w:rPr>
        <w:t xml:space="preserve"> отношения, возникающие в связи с предоставлением государственной услуги</w:t>
      </w:r>
    </w:p>
    <w:p w14:paraId="6F254285" w14:textId="77777777" w:rsidR="00EB27A1" w:rsidRPr="00EB27A1" w:rsidRDefault="00EB27A1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75D963" w14:textId="77777777" w:rsidR="00EB27A1" w:rsidRDefault="00EB27A1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1</w:t>
      </w:r>
      <w:r w:rsidR="005A0F9B">
        <w:rPr>
          <w:rFonts w:ascii="Times New Roman" w:eastAsia="Calibri" w:hAnsi="Times New Roman" w:cs="Times New Roman"/>
          <w:sz w:val="28"/>
          <w:szCs w:val="28"/>
        </w:rPr>
        <w:t>1</w:t>
      </w: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45B09">
        <w:rPr>
          <w:rFonts w:ascii="Times New Roman" w:eastAsia="Calibri" w:hAnsi="Times New Roman" w:cs="Times New Roman"/>
          <w:sz w:val="28"/>
          <w:szCs w:val="28"/>
        </w:rPr>
        <w:t xml:space="preserve">Правовую основу </w:t>
      </w:r>
      <w:r w:rsidRPr="00EB27A1">
        <w:rPr>
          <w:rFonts w:ascii="Times New Roman" w:eastAsia="Calibri" w:hAnsi="Times New Roman" w:cs="Times New Roman"/>
          <w:sz w:val="28"/>
          <w:szCs w:val="28"/>
        </w:rPr>
        <w:t>Государственн</w:t>
      </w:r>
      <w:r w:rsidR="00545B09">
        <w:rPr>
          <w:rFonts w:ascii="Times New Roman" w:eastAsia="Calibri" w:hAnsi="Times New Roman" w:cs="Times New Roman"/>
          <w:sz w:val="28"/>
          <w:szCs w:val="28"/>
        </w:rPr>
        <w:t>ой</w:t>
      </w: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545B09">
        <w:rPr>
          <w:rFonts w:ascii="Times New Roman" w:eastAsia="Calibri" w:hAnsi="Times New Roman" w:cs="Times New Roman"/>
          <w:sz w:val="28"/>
          <w:szCs w:val="28"/>
        </w:rPr>
        <w:t>и</w:t>
      </w: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5B09">
        <w:rPr>
          <w:rFonts w:ascii="Times New Roman" w:eastAsia="Calibri" w:hAnsi="Times New Roman" w:cs="Times New Roman"/>
          <w:sz w:val="28"/>
          <w:szCs w:val="28"/>
        </w:rPr>
        <w:t>составляют следующие нормативно-правовый акты:</w:t>
      </w:r>
    </w:p>
    <w:p w14:paraId="5B216230" w14:textId="77777777" w:rsidR="00545B09" w:rsidRPr="00EB27A1" w:rsidRDefault="00C239F2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45B0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079C3">
        <w:rPr>
          <w:rFonts w:ascii="Times New Roman" w:eastAsia="Calibri" w:hAnsi="Times New Roman" w:cs="Times New Roman"/>
          <w:sz w:val="28"/>
          <w:szCs w:val="28"/>
        </w:rPr>
        <w:t>Гражданский кодекс Приднестровской Молдавской Республики;</w:t>
      </w:r>
    </w:p>
    <w:p w14:paraId="2AC0A042" w14:textId="77777777" w:rsidR="00EB27A1" w:rsidRDefault="00C239F2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EB27A1" w:rsidRPr="00EB27A1">
        <w:rPr>
          <w:rFonts w:ascii="Times New Roman" w:eastAsia="Calibri" w:hAnsi="Times New Roman" w:cs="Times New Roman"/>
          <w:sz w:val="28"/>
          <w:szCs w:val="28"/>
        </w:rPr>
        <w:t>) Кодекс «О</w:t>
      </w:r>
      <w:r w:rsidR="00EB27A1">
        <w:rPr>
          <w:rFonts w:ascii="Times New Roman" w:eastAsia="Calibri" w:hAnsi="Times New Roman" w:cs="Times New Roman"/>
          <w:sz w:val="28"/>
          <w:szCs w:val="28"/>
        </w:rPr>
        <w:t xml:space="preserve"> Браке и С</w:t>
      </w:r>
      <w:r w:rsidR="00EB27A1" w:rsidRPr="00EB27A1">
        <w:rPr>
          <w:rFonts w:ascii="Times New Roman" w:eastAsia="Calibri" w:hAnsi="Times New Roman" w:cs="Times New Roman"/>
          <w:sz w:val="28"/>
          <w:szCs w:val="28"/>
        </w:rPr>
        <w:t>емье» Приднестровской Молдавской Республики;</w:t>
      </w:r>
    </w:p>
    <w:p w14:paraId="3AD0CF21" w14:textId="77777777" w:rsidR="00545B09" w:rsidRDefault="00C239F2" w:rsidP="00545B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545B09" w:rsidRPr="00EB27A1">
        <w:rPr>
          <w:rFonts w:ascii="Times New Roman" w:eastAsia="Calibri" w:hAnsi="Times New Roman" w:cs="Times New Roman"/>
          <w:sz w:val="28"/>
          <w:szCs w:val="28"/>
        </w:rPr>
        <w:t>) Закон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действующей редакции);</w:t>
      </w:r>
    </w:p>
    <w:p w14:paraId="77A705F1" w14:textId="77777777" w:rsidR="00545B09" w:rsidRDefault="00C239F2" w:rsidP="00545B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3079C3">
        <w:rPr>
          <w:rFonts w:ascii="Times New Roman" w:eastAsia="Calibri" w:hAnsi="Times New Roman" w:cs="Times New Roman"/>
          <w:sz w:val="28"/>
          <w:szCs w:val="28"/>
        </w:rPr>
        <w:t>) Закон</w:t>
      </w:r>
      <w:r w:rsidR="00545B09" w:rsidRPr="00EB27A1">
        <w:rPr>
          <w:rFonts w:ascii="Times New Roman" w:eastAsia="Calibri" w:hAnsi="Times New Roman" w:cs="Times New Roman"/>
          <w:sz w:val="28"/>
          <w:szCs w:val="28"/>
        </w:rPr>
        <w:t xml:space="preserve"> Приднестровской Молдавской Республики от 19 августа 2016 года № 211-З-</w:t>
      </w:r>
      <w:r w:rsidR="00545B09" w:rsidRPr="00EB27A1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545B09" w:rsidRPr="00EB27A1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услуг» (САЗ 16-33) (далее – Закон «Об организации предоставления государственных услуг»);</w:t>
      </w:r>
    </w:p>
    <w:p w14:paraId="5D9BF066" w14:textId="77777777" w:rsidR="003079C3" w:rsidRDefault="00C239F2" w:rsidP="00545B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3079C3">
        <w:rPr>
          <w:rFonts w:ascii="Times New Roman" w:eastAsia="Calibri" w:hAnsi="Times New Roman" w:cs="Times New Roman"/>
          <w:sz w:val="28"/>
          <w:szCs w:val="28"/>
        </w:rPr>
        <w:t>) Закон Приднестровской Молдавской Республики от 23 июля 2002года «Об актах гражданского состояния»;</w:t>
      </w:r>
    </w:p>
    <w:p w14:paraId="42627104" w14:textId="77777777" w:rsidR="003079C3" w:rsidRPr="00EB27A1" w:rsidRDefault="00C239F2" w:rsidP="00545B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3079C3">
        <w:rPr>
          <w:rFonts w:ascii="Times New Roman" w:eastAsia="Calibri" w:hAnsi="Times New Roman" w:cs="Times New Roman"/>
          <w:sz w:val="28"/>
          <w:szCs w:val="28"/>
        </w:rPr>
        <w:t>) Закон Приднестровской Молдавской Республики от 30 сентября 2000 года «О государственной пошлине»;</w:t>
      </w:r>
    </w:p>
    <w:p w14:paraId="559678E0" w14:textId="77777777" w:rsidR="00EB27A1" w:rsidRPr="00EB27A1" w:rsidRDefault="005A0F9B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EB27A1" w:rsidRPr="00EB27A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079C3">
        <w:rPr>
          <w:rFonts w:ascii="Times New Roman" w:eastAsia="Calibri" w:hAnsi="Times New Roman" w:cs="Times New Roman"/>
          <w:sz w:val="28"/>
          <w:szCs w:val="28"/>
        </w:rPr>
        <w:t>Закон</w:t>
      </w:r>
      <w:r w:rsidR="00EB27A1" w:rsidRPr="00EB27A1">
        <w:rPr>
          <w:rFonts w:ascii="Times New Roman" w:eastAsia="Calibri" w:hAnsi="Times New Roman" w:cs="Times New Roman"/>
          <w:sz w:val="28"/>
          <w:szCs w:val="28"/>
        </w:rPr>
        <w:t xml:space="preserve"> Приднестровской Молдавской Республики «Об основных гарантиях прав ребенка в Приднестровской Молдавской Республике»;</w:t>
      </w:r>
    </w:p>
    <w:p w14:paraId="08A7FBBA" w14:textId="77777777" w:rsidR="00EB27A1" w:rsidRDefault="005A0F9B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EB27A1" w:rsidRPr="00EB27A1">
        <w:rPr>
          <w:rFonts w:ascii="Times New Roman" w:eastAsia="Calibri" w:hAnsi="Times New Roman" w:cs="Times New Roman"/>
          <w:sz w:val="28"/>
          <w:szCs w:val="28"/>
        </w:rPr>
        <w:t>) Закон Приднестровской Молдавской Республики «Об организации и осуществлении деятельности по опеке (попечительству) в Приднестровской Молдавской Республике»;</w:t>
      </w:r>
    </w:p>
    <w:p w14:paraId="2F70B396" w14:textId="77777777" w:rsidR="00EB27A1" w:rsidRPr="00EB27A1" w:rsidRDefault="005A0F9B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EB27A1" w:rsidRPr="00EB27A1">
        <w:rPr>
          <w:rFonts w:ascii="Times New Roman" w:eastAsia="Calibri" w:hAnsi="Times New Roman" w:cs="Times New Roman"/>
          <w:sz w:val="28"/>
          <w:szCs w:val="28"/>
        </w:rPr>
        <w:t>) настоящ</w:t>
      </w:r>
      <w:r w:rsidR="003079C3">
        <w:rPr>
          <w:rFonts w:ascii="Times New Roman" w:eastAsia="Calibri" w:hAnsi="Times New Roman" w:cs="Times New Roman"/>
          <w:sz w:val="28"/>
          <w:szCs w:val="28"/>
        </w:rPr>
        <w:t>им Регламентом</w:t>
      </w:r>
      <w:r w:rsidR="00EB27A1" w:rsidRPr="00EB27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A650FF" w14:textId="77777777" w:rsidR="007B0833" w:rsidRPr="00EB27A1" w:rsidRDefault="007B0833" w:rsidP="00DD0A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7DEF66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 xml:space="preserve">Исчерпывающий перечень документов, </w:t>
      </w:r>
      <w:r w:rsidRPr="00684CA0">
        <w:rPr>
          <w:b/>
          <w:color w:val="262626" w:themeColor="text1" w:themeTint="D9"/>
          <w:sz w:val="28"/>
          <w:szCs w:val="28"/>
        </w:rPr>
        <w:br/>
        <w:t>необходимых в соответствии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</w:t>
      </w:r>
    </w:p>
    <w:p w14:paraId="5E55EEB3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21B33048" w14:textId="77777777" w:rsidR="00684CA0" w:rsidRPr="00684CA0" w:rsidRDefault="00684CA0" w:rsidP="00684C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84CA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12. Для получения государственной услуги в виде выдачи Решения о снижении брачного возраста </w:t>
      </w:r>
      <w:r w:rsidRPr="00684C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лица, не достигшие брачного возраста вместе с законными представителями (родителями, попечителями, приемными родителями) подают в Государственную администрацию города </w:t>
      </w:r>
      <w:r w:rsidR="00F60D3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Бендеры:</w:t>
      </w:r>
    </w:p>
    <w:p w14:paraId="724FF92B" w14:textId="77777777" w:rsidR="00684CA0" w:rsidRPr="00684CA0" w:rsidRDefault="00684CA0" w:rsidP="00684CA0">
      <w:pPr>
        <w:pStyle w:val="a9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84C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заявление лица, достигшего брачного возраста, желающего вступить в брак с несовершеннолетним  (Приложение № 1 к настоящему Регламенту);</w:t>
      </w:r>
    </w:p>
    <w:p w14:paraId="0116DD9D" w14:textId="77777777" w:rsidR="00684CA0" w:rsidRPr="00684CA0" w:rsidRDefault="00684CA0" w:rsidP="00684CA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84C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заявление несовершеннолетнего лица, не достигшего брачного возраста, желающего вступить в брак (Приложение № 2 к настоящему Регламенту);</w:t>
      </w:r>
    </w:p>
    <w:p w14:paraId="65406E3B" w14:textId="77777777" w:rsidR="00684CA0" w:rsidRPr="00684CA0" w:rsidRDefault="00684CA0" w:rsidP="00684CA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84C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заявление родителя (законного представителя) о разрешении на вступление в брак (Приложение № 3 к настоящему Регламенту);</w:t>
      </w:r>
    </w:p>
    <w:p w14:paraId="73D1AEFD" w14:textId="77777777" w:rsidR="00684CA0" w:rsidRPr="00684CA0" w:rsidRDefault="00684CA0" w:rsidP="00684CA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84C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копия и оригинал документа, удостоверяющего личность лица, не достигшего брачного возраста, а именно один из следующих: паспорт или свидетельство о рождении гражданина ПМР;</w:t>
      </w:r>
    </w:p>
    <w:p w14:paraId="4E33183F" w14:textId="77777777" w:rsidR="00684CA0" w:rsidRPr="00684CA0" w:rsidRDefault="00684CA0" w:rsidP="00684CA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84C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копия и оригинал документа, удостоверяющего личность, будущего супруга несовершеннолетнего гражданина;</w:t>
      </w:r>
    </w:p>
    <w:p w14:paraId="1935F7F0" w14:textId="77777777" w:rsidR="00684CA0" w:rsidRPr="00684CA0" w:rsidRDefault="00684CA0" w:rsidP="00684CA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84C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копия и оригиналы документов, удостоверяющие личности законных представителей лица, не достигшего брачного возраста (родителей, попечителей, приемных родителей);</w:t>
      </w:r>
    </w:p>
    <w:p w14:paraId="46757DDD" w14:textId="77777777" w:rsidR="00684CA0" w:rsidRPr="00684CA0" w:rsidRDefault="00684CA0" w:rsidP="00684CA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84C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копии документов, подтверждающих родство с заявителем, не достигшим брачного возраста (свидетельство о рождении, распорядительный акт об установлении попечительства, либо о создании приемной семьи);</w:t>
      </w:r>
    </w:p>
    <w:p w14:paraId="246A72A9" w14:textId="77777777" w:rsidR="00684CA0" w:rsidRPr="00684CA0" w:rsidRDefault="00684CA0" w:rsidP="00684CA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84C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документ медицинского учреждения, подтверждающий наличие установленной беременности;</w:t>
      </w:r>
    </w:p>
    <w:p w14:paraId="22BD7C09" w14:textId="77777777" w:rsidR="00684CA0" w:rsidRPr="00684CA0" w:rsidRDefault="00684CA0" w:rsidP="00684CA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84C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копия свидетельства о рождении ребенка (в случае рождения ребенка у лиц, желающих вступить в брак);</w:t>
      </w:r>
    </w:p>
    <w:p w14:paraId="5A4C396A" w14:textId="77777777" w:rsidR="00684CA0" w:rsidRPr="00684CA0" w:rsidRDefault="00684CA0" w:rsidP="00684CA0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684CA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иные документы, которые, по мнению заявителя, имеют значение для получения разрешения на снижение брачного возраста. </w:t>
      </w:r>
    </w:p>
    <w:p w14:paraId="394370AC" w14:textId="77777777" w:rsidR="00684CA0" w:rsidRPr="00684CA0" w:rsidRDefault="00684CA0" w:rsidP="00684C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6B46562A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 xml:space="preserve">Исчерпывающий перечень документов, </w:t>
      </w:r>
      <w:r w:rsidRPr="00684CA0">
        <w:rPr>
          <w:b/>
          <w:color w:val="262626" w:themeColor="text1" w:themeTint="D9"/>
          <w:sz w:val="28"/>
          <w:szCs w:val="28"/>
        </w:rPr>
        <w:br/>
        <w:t xml:space="preserve">необходимых в соответствии с нормативными правовыми актами </w:t>
      </w:r>
      <w:r w:rsidRPr="00684CA0">
        <w:rPr>
          <w:b/>
          <w:color w:val="262626" w:themeColor="text1" w:themeTint="D9"/>
          <w:sz w:val="28"/>
          <w:szCs w:val="28"/>
        </w:rPr>
        <w:br/>
        <w:t xml:space="preserve">для предоставления государственной услуги, которые находятся </w:t>
      </w:r>
      <w:r w:rsidRPr="00684CA0">
        <w:rPr>
          <w:b/>
          <w:color w:val="262626" w:themeColor="text1" w:themeTint="D9"/>
          <w:sz w:val="28"/>
          <w:szCs w:val="28"/>
        </w:rPr>
        <w:br/>
        <w:t>в распоряжении государственных органов и иных органов, участвующих в предоставлении государственной услуги, которые заявитель вправе представить</w:t>
      </w:r>
    </w:p>
    <w:p w14:paraId="046487BE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left="720"/>
        <w:rPr>
          <w:color w:val="262626" w:themeColor="text1" w:themeTint="D9"/>
          <w:sz w:val="28"/>
          <w:szCs w:val="28"/>
        </w:rPr>
      </w:pPr>
    </w:p>
    <w:p w14:paraId="1FB82884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 xml:space="preserve">13. Документы, необходимые для предоставления государственной услуги, находящиеся в распоряжении государственных органов и иных органов, участвующих в предоставлении государственной услуги, </w:t>
      </w:r>
      <w:r w:rsidRPr="00684CA0">
        <w:rPr>
          <w:color w:val="262626" w:themeColor="text1" w:themeTint="D9"/>
          <w:sz w:val="28"/>
          <w:szCs w:val="28"/>
        </w:rPr>
        <w:lastRenderedPageBreak/>
        <w:t>запрашиваемые уполномоченным органом посредством государственной информационной системы «Система межведомственного обмена данными», отсутствуют.</w:t>
      </w:r>
    </w:p>
    <w:p w14:paraId="76F71509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262626" w:themeColor="text1" w:themeTint="D9"/>
          <w:sz w:val="28"/>
          <w:szCs w:val="28"/>
        </w:rPr>
      </w:pPr>
    </w:p>
    <w:p w14:paraId="7FEEE63D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 xml:space="preserve">Указание на запрет требования от заявителя </w:t>
      </w:r>
      <w:r w:rsidRPr="00684CA0">
        <w:rPr>
          <w:b/>
          <w:color w:val="262626" w:themeColor="text1" w:themeTint="D9"/>
          <w:sz w:val="28"/>
          <w:szCs w:val="28"/>
        </w:rPr>
        <w:br/>
        <w:t xml:space="preserve">предоставления документов и информации или осуществления действий </w:t>
      </w:r>
      <w:r w:rsidRPr="00684CA0">
        <w:rPr>
          <w:b/>
          <w:color w:val="262626" w:themeColor="text1" w:themeTint="D9"/>
          <w:sz w:val="28"/>
          <w:szCs w:val="28"/>
        </w:rPr>
        <w:br/>
        <w:t>при предоставлении государственной услуги</w:t>
      </w:r>
    </w:p>
    <w:p w14:paraId="0B03A8A0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</w:p>
    <w:p w14:paraId="2668BC59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14. Уполномоченный орган не вправе требовать от заявителя:</w:t>
      </w:r>
    </w:p>
    <w:p w14:paraId="1B0E5AFB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а) представления документов и (или) информации или осуществления действий, представление или осуществление которых не предусмотрено нормативными правовыми актами Приднестровской Молдавской Республики и настоящим Регламентом, регулирующими правоотношения, возникающие в связи с предоставлением государственных услуг;</w:t>
      </w:r>
    </w:p>
    <w:p w14:paraId="10C50EF3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б) представления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действующим законодательством Приднестровской Молдавской Республики. Заявитель вправе представить указанные документы и (или) информацию в органы, предоставляющие государственные услуги, по собственной инициативе;</w:t>
      </w:r>
    </w:p>
    <w:p w14:paraId="72DB49DB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в)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услуг, включенных в перечни, утвержденные действующим законодательством Приднестровской Молдавской Республики;</w:t>
      </w:r>
    </w:p>
    <w:p w14:paraId="61AD3EA2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г) обращения за оказанием услуг, не включенных в Единый реестр государственных услуг, утвержденный действующим законодательством Приднестровской Молдавской Республики, а также представления документов, выдаваемых по результатам оказания таких услуг.</w:t>
      </w:r>
    </w:p>
    <w:p w14:paraId="4E48B23B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262626" w:themeColor="text1" w:themeTint="D9"/>
          <w:sz w:val="28"/>
          <w:szCs w:val="28"/>
        </w:rPr>
      </w:pPr>
    </w:p>
    <w:p w14:paraId="55EA520E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 xml:space="preserve">Исчерпывающий перечень оснований для отказа в приеме документов, </w:t>
      </w:r>
      <w:r w:rsidRPr="00684CA0">
        <w:rPr>
          <w:b/>
          <w:color w:val="262626" w:themeColor="text1" w:themeTint="D9"/>
          <w:sz w:val="28"/>
          <w:szCs w:val="28"/>
        </w:rPr>
        <w:br/>
        <w:t>необходимых для предоставления государственной услуги</w:t>
      </w:r>
    </w:p>
    <w:p w14:paraId="195ACE03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4B9E0448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15. Основаниями для отказа в приеме документов, необходимых для предоставления государственной услуги, являются:</w:t>
      </w:r>
    </w:p>
    <w:p w14:paraId="08172B08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а) представление не в полном объеме перечня документов, указанных в пункте 12 настоящего Регламента;</w:t>
      </w:r>
    </w:p>
    <w:p w14:paraId="7BDA8275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б) несоответствие представленных документов предъявляемым к ним требованиям (отсутствие подписей уполномоченных лиц, печатей и штампов, утвержденных в установленном порядке);</w:t>
      </w:r>
    </w:p>
    <w:p w14:paraId="08CBB752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 xml:space="preserve">в) наличие исправлений в подаваемых документах. </w:t>
      </w:r>
    </w:p>
    <w:p w14:paraId="0A447F29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lastRenderedPageBreak/>
        <w:t>16. В случае выявления хотя бы одного из оснований для отказа, указанных в пункте 15 настоящего Регламента, уполномоченный орган не принимает заявление и письменно либо путем направления сообщения в личный кабинет через Портал уведомляет соискателя решения о необходимости представления в пятидневный срок заявления и документов, которые отсутствуют либо оформлены ненадлежащим образом.</w:t>
      </w:r>
    </w:p>
    <w:p w14:paraId="00CF0E7B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62626" w:themeColor="text1" w:themeTint="D9"/>
          <w:sz w:val="28"/>
          <w:szCs w:val="28"/>
        </w:rPr>
      </w:pPr>
    </w:p>
    <w:p w14:paraId="226B3C35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 xml:space="preserve">Исчерпывающий перечень оснований для приостановления и отказа </w:t>
      </w:r>
      <w:r w:rsidRPr="00684CA0">
        <w:rPr>
          <w:b/>
          <w:color w:val="262626" w:themeColor="text1" w:themeTint="D9"/>
          <w:sz w:val="28"/>
          <w:szCs w:val="28"/>
        </w:rPr>
        <w:br/>
        <w:t>в предоставлении государственной услуги</w:t>
      </w:r>
    </w:p>
    <w:p w14:paraId="06F18796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62626" w:themeColor="text1" w:themeTint="D9"/>
          <w:sz w:val="28"/>
          <w:szCs w:val="28"/>
        </w:rPr>
      </w:pPr>
    </w:p>
    <w:p w14:paraId="7AEB4BA9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17. Основания для приостановления предоставления государственной услуги отсутствуют.</w:t>
      </w:r>
    </w:p>
    <w:p w14:paraId="2FC28380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18. Основаниями для отказа в предоставлении государственной услуги являются:</w:t>
      </w:r>
    </w:p>
    <w:p w14:paraId="543B9359" w14:textId="77777777" w:rsidR="00684CA0" w:rsidRPr="00684CA0" w:rsidRDefault="00684CA0" w:rsidP="00684CA0">
      <w:pPr>
        <w:pStyle w:val="a8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20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представление недостоверной информации при подаче заявления;</w:t>
      </w:r>
    </w:p>
    <w:p w14:paraId="0C90B2F9" w14:textId="77777777" w:rsidR="00684CA0" w:rsidRPr="00684CA0" w:rsidRDefault="00684CA0" w:rsidP="00684CA0">
      <w:pPr>
        <w:pStyle w:val="a8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20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несоответствие сведений, указанных в представленных заявителем документах, фактическим данным.</w:t>
      </w:r>
    </w:p>
    <w:p w14:paraId="262EB4AE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62626" w:themeColor="text1" w:themeTint="D9"/>
          <w:sz w:val="28"/>
          <w:szCs w:val="28"/>
        </w:rPr>
      </w:pPr>
    </w:p>
    <w:p w14:paraId="68D62FDB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7BF6CAAF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262626" w:themeColor="text1" w:themeTint="D9"/>
          <w:sz w:val="28"/>
          <w:szCs w:val="28"/>
        </w:rPr>
      </w:pPr>
    </w:p>
    <w:p w14:paraId="45CA8B84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19. Для получения государственной услуги в получении иных услуг нет необходимости.</w:t>
      </w:r>
    </w:p>
    <w:p w14:paraId="06572F2F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62626" w:themeColor="text1" w:themeTint="D9"/>
          <w:sz w:val="28"/>
          <w:szCs w:val="28"/>
        </w:rPr>
      </w:pPr>
    </w:p>
    <w:p w14:paraId="59B9C496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Порядок, размер и основания взимания государственной пошлины за предоставление государственной услуги или иной платы, взимаемой за предоставление государственной услуги</w:t>
      </w:r>
    </w:p>
    <w:p w14:paraId="46B79645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262626" w:themeColor="text1" w:themeTint="D9"/>
          <w:sz w:val="28"/>
          <w:szCs w:val="28"/>
        </w:rPr>
      </w:pPr>
    </w:p>
    <w:p w14:paraId="0C0C9E80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 xml:space="preserve">20. За предоставление государственной услуги государственная пошлина или иная плата не взимаются. </w:t>
      </w:r>
    </w:p>
    <w:p w14:paraId="5B294846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62626" w:themeColor="text1" w:themeTint="D9"/>
          <w:sz w:val="28"/>
          <w:szCs w:val="28"/>
        </w:rPr>
      </w:pPr>
    </w:p>
    <w:p w14:paraId="59C692F9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 xml:space="preserve">Порядок, размер и основания взимания платы за предоставление услуг, </w:t>
      </w:r>
      <w:r w:rsidRPr="00684CA0">
        <w:rPr>
          <w:b/>
          <w:color w:val="262626" w:themeColor="text1" w:themeTint="D9"/>
          <w:sz w:val="28"/>
          <w:szCs w:val="28"/>
        </w:rPr>
        <w:br/>
        <w:t>которые являются необходимыми и обязательными для предоставления государственной услуги</w:t>
      </w:r>
    </w:p>
    <w:p w14:paraId="320149BA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262626" w:themeColor="text1" w:themeTint="D9"/>
          <w:sz w:val="28"/>
          <w:szCs w:val="28"/>
        </w:rPr>
      </w:pPr>
    </w:p>
    <w:p w14:paraId="7676344B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21. Плата за предоставление иных услуг действующим законодательством не предусмотрена.</w:t>
      </w:r>
    </w:p>
    <w:p w14:paraId="2FC10547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262626" w:themeColor="text1" w:themeTint="D9"/>
          <w:sz w:val="28"/>
          <w:szCs w:val="28"/>
        </w:rPr>
      </w:pPr>
    </w:p>
    <w:p w14:paraId="1AF43B27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</w:t>
      </w:r>
    </w:p>
    <w:p w14:paraId="268E1026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330E587F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lastRenderedPageBreak/>
        <w:t>22. Максимальный срок ожидания в очереди в случае непосредственного обращения заявителя (его представителя) для представления документов, необходимых для предоставления государственной услуги, или получения результата предоставления государственной услуги составляет не более 15 (пятнадцати) минут.</w:t>
      </w:r>
    </w:p>
    <w:p w14:paraId="4865E00B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62626" w:themeColor="text1" w:themeTint="D9"/>
          <w:sz w:val="28"/>
          <w:szCs w:val="28"/>
        </w:rPr>
      </w:pPr>
    </w:p>
    <w:p w14:paraId="0750F305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Срок и порядок регистрации заявления заявителя о предоставлении государственной услуги</w:t>
      </w:r>
    </w:p>
    <w:p w14:paraId="4787C54E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</w:p>
    <w:p w14:paraId="3EA92DE8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23. Регистрация заявления о предоставлении государственной услуги осуществляется в день получения заявления уполномоченным органом.</w:t>
      </w:r>
    </w:p>
    <w:p w14:paraId="7B52FEAF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62626" w:themeColor="text1" w:themeTint="D9"/>
          <w:sz w:val="28"/>
          <w:szCs w:val="28"/>
        </w:rPr>
      </w:pPr>
    </w:p>
    <w:p w14:paraId="3A0184DF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Требования к помещениям, в которых предоставляется государственная услуга, к месту ожидания и приема заявителей, размещению и оформлению визуальной текстовой информации о порядке предоставления государственной услуги</w:t>
      </w:r>
    </w:p>
    <w:p w14:paraId="67533E3E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262626" w:themeColor="text1" w:themeTint="D9"/>
          <w:sz w:val="28"/>
          <w:szCs w:val="28"/>
        </w:rPr>
      </w:pPr>
    </w:p>
    <w:p w14:paraId="7F87CB8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24. Информация о графике работы уполномоченного органа размещается в здании уполномоченного органа на видном месте.</w:t>
      </w:r>
    </w:p>
    <w:p w14:paraId="1798EA2B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25. Прием заявителей осуществляется в специально оборудованных помещениях (операционных залах или кабинетах).</w:t>
      </w:r>
    </w:p>
    <w:p w14:paraId="605C3688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 xml:space="preserve">26. Вход в помещения,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 </w:t>
      </w:r>
    </w:p>
    <w:p w14:paraId="4CA4E11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27. 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14:paraId="6C5CE9FA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28. Помещение для приема заявителей оборудовано информационным стендом и оснащено справочным телефоном.</w:t>
      </w:r>
    </w:p>
    <w:p w14:paraId="438910DC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29. Информационные стенды должны располагаться на месте, доступном для просмотра (в том числе при большом количестве посетителей). Информация должна размещаться в удобной для восприятия форме.</w:t>
      </w:r>
    </w:p>
    <w:p w14:paraId="7C589745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30. Дополнительные требования к размещению и оформлению помещений, размещению и оформлению визуальной, текстовой информации не предъявляются.</w:t>
      </w:r>
    </w:p>
    <w:p w14:paraId="6DB0199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262626" w:themeColor="text1" w:themeTint="D9"/>
          <w:sz w:val="28"/>
          <w:szCs w:val="28"/>
        </w:rPr>
      </w:pPr>
    </w:p>
    <w:p w14:paraId="17D39D70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Показатели доступности и качества государственной услуги, в том числе количество взаимодействия заявителя с должностными лицами при предоставлении государственной услуги и их продолжительность</w:t>
      </w:r>
    </w:p>
    <w:p w14:paraId="2C4B9FD7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6C3FBFE3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31. Показателями доступности и качества предоставления государственной услуги являются:</w:t>
      </w:r>
    </w:p>
    <w:p w14:paraId="64B15DE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а) возможность получения Решения своевременно и в соответствии с настоящим Регламентом;</w:t>
      </w:r>
    </w:p>
    <w:p w14:paraId="036D2DAF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lastRenderedPageBreak/>
        <w:t>б) возможность получения полной, актуальной и достоверной информации о порядке предоставления государственной услуги</w:t>
      </w:r>
      <w:r w:rsidR="00996ED4">
        <w:rPr>
          <w:color w:val="262626" w:themeColor="text1" w:themeTint="D9"/>
          <w:sz w:val="28"/>
          <w:szCs w:val="28"/>
        </w:rPr>
        <w:t xml:space="preserve"> посредством услуг почтовой связи</w:t>
      </w:r>
      <w:r w:rsidRPr="00684CA0">
        <w:rPr>
          <w:color w:val="262626" w:themeColor="text1" w:themeTint="D9"/>
          <w:sz w:val="28"/>
          <w:szCs w:val="28"/>
        </w:rPr>
        <w:t>, в том числе в электронной форме;</w:t>
      </w:r>
    </w:p>
    <w:p w14:paraId="0E7E4B39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в) возможность досудебного рассмотрения жалоб заявителей на решения, действия (бездействие) должностных лиц (специалистов), ответственных за предоставление государственной услуги;</w:t>
      </w:r>
    </w:p>
    <w:p w14:paraId="1E188979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г) количество взаимодействий заявителя с должностными лицами уполномоченного органа при предоставлении государственной услуги и их продолжительность.</w:t>
      </w:r>
    </w:p>
    <w:p w14:paraId="2E5EB08A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32. Взаимодействие заявителя с должностными лицами уполномоченного органа при предоставлении государственной услуги осуществляется 2 (два) раза при подаче заявления лично, 1 (один) раз при подаче заявления через Портал.</w:t>
      </w:r>
    </w:p>
    <w:p w14:paraId="01A75FD9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33. Продолжительность одного взаимодействия заявителя с должностными лицами уполномоченного органа при предоставлении государственной услуги не регламентируется. При необходимости количество взаимодействий заявителя с должностными лицами может быть увеличено.</w:t>
      </w:r>
    </w:p>
    <w:p w14:paraId="0D14C6C6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62626" w:themeColor="text1" w:themeTint="D9"/>
          <w:sz w:val="28"/>
          <w:szCs w:val="28"/>
        </w:rPr>
      </w:pPr>
    </w:p>
    <w:p w14:paraId="711A6395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 xml:space="preserve">Иные требования к предоставлению государственной услуги, </w:t>
      </w:r>
    </w:p>
    <w:p w14:paraId="1C6B45A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left="72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в том числе в электронной форме</w:t>
      </w:r>
    </w:p>
    <w:p w14:paraId="5A5CC75A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3458A8CE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34. Иные требования к предоставлению государственной услуги не предъявляются.</w:t>
      </w:r>
    </w:p>
    <w:p w14:paraId="4850A9E6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35. Услуга подлежит размещению на Портал в целях информирования, а также в целях подачи заявлений и получения результата в электронной форме при наличии у заявителей электронной цифровой подписи.</w:t>
      </w:r>
    </w:p>
    <w:p w14:paraId="5992A5D5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262626" w:themeColor="text1" w:themeTint="D9"/>
          <w:sz w:val="28"/>
          <w:szCs w:val="28"/>
        </w:rPr>
      </w:pPr>
    </w:p>
    <w:p w14:paraId="69F0CEF1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 xml:space="preserve">РАЗДЕЛ 3. СОСТАВ, ПОСЛЕДОВАТЕЛЬНОСТЬ И СРОКИ </w:t>
      </w:r>
    </w:p>
    <w:p w14:paraId="563FE956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ВЫПОЛНЕНИЯ АДМИНИСТРАТИВНЫХ ПРОЦЕДУР (ДЕЙСТВИЙ), ТРЕБОВАНИЯ К ПОРЯДКУ ИХ ВЫПОЛНЕНИЯ</w:t>
      </w:r>
    </w:p>
    <w:p w14:paraId="6CE776C2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06C3ED9C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Перечень административных процедур</w:t>
      </w:r>
    </w:p>
    <w:p w14:paraId="257F3A56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1CEDC5B8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36. Предоставление государственной услуги включает в себя следующие административные процедуры:</w:t>
      </w:r>
    </w:p>
    <w:p w14:paraId="68C6DA77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а) прием и регистрация заявления и представленных в уполномоченный орган документов;</w:t>
      </w:r>
    </w:p>
    <w:p w14:paraId="2FB7F108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б) рассмотрение представленных в уполномоченный орган документов и принятие решения о выдаче Решения либо об отказе в выдаче Решения;</w:t>
      </w:r>
    </w:p>
    <w:p w14:paraId="3EA685AA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в) подготовка и оформление документов, являющихся результатом предоставления государственной услуги;</w:t>
      </w:r>
    </w:p>
    <w:p w14:paraId="1562A8B9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г) выдача документов, являющихся результатом предоставления государственной услуги.</w:t>
      </w:r>
    </w:p>
    <w:p w14:paraId="04EF6C25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 xml:space="preserve">Блок-схема предоставления государственной услуги приведена в Приложении № 4 к настоящему Регламенту. </w:t>
      </w:r>
    </w:p>
    <w:p w14:paraId="70147DF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62626" w:themeColor="text1" w:themeTint="D9"/>
          <w:sz w:val="28"/>
          <w:szCs w:val="28"/>
        </w:rPr>
      </w:pPr>
    </w:p>
    <w:p w14:paraId="5D3235BD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lastRenderedPageBreak/>
        <w:t>Прием и регистрация заявления и представленных в уполномоченный орган документов</w:t>
      </w:r>
    </w:p>
    <w:p w14:paraId="6A4483FA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 xml:space="preserve"> </w:t>
      </w:r>
    </w:p>
    <w:p w14:paraId="6187F25F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37. Основанием для начала административной процедуры, предусмотренной настоящей главой Регламента, является получение уполномоченным органом документов, представленных заявителем.</w:t>
      </w:r>
    </w:p>
    <w:p w14:paraId="376A1D93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38. При получении уполномоченным органом документов, указанных в пункте 12 настоящего Регламента, должностное лицо, ответственное за прием и регистрацию представленных в уполномоченный орган документов, осуществляет регистрацию представленных документов.</w:t>
      </w:r>
    </w:p>
    <w:p w14:paraId="7CFD5BE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39. Регистрация представленных в уполномоченный орган документов осуществляется путем присвоения указанным документам входящего номера с указанием даты их получения уполномоченным органом.</w:t>
      </w:r>
    </w:p>
    <w:p w14:paraId="1EBC96E6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40. Максимальное время приема документов не должно превышать 20 (двадцати) минут.</w:t>
      </w:r>
    </w:p>
    <w:p w14:paraId="43F5BC83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262626" w:themeColor="text1" w:themeTint="D9"/>
          <w:sz w:val="28"/>
          <w:szCs w:val="28"/>
        </w:rPr>
      </w:pPr>
    </w:p>
    <w:p w14:paraId="454DC7F4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Рассмотрение представленных в уполномоченный орган документов и принятие решения о выдаче Решения либо об отказе в выдаче Решения</w:t>
      </w:r>
    </w:p>
    <w:p w14:paraId="53FCB7BA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21213D7A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41. Основанием для начала административной процедуры, предусмотренной настоящей главой Регламента, является получение должностным лицом, ответственным за прием документов, представленных в уполномоченный орган документов.</w:t>
      </w:r>
    </w:p>
    <w:p w14:paraId="1340422C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42. В рамках рассмотрения представленных в уполномоченный орган документов осуществляется проверка на предмет наличия (отсутствия) оснований для отказа в предоставлении государственной услуги.</w:t>
      </w:r>
    </w:p>
    <w:p w14:paraId="23374516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43. В случае если выявлено наличие оснований для отказа в предоставлении государственной услуги, принимается решение о подготовке уведомления об отказе в выдаче Решения.</w:t>
      </w:r>
    </w:p>
    <w:p w14:paraId="1A623230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44. В случае если установлено отсутствие оснований для отказа в предоставлении государственной услуги, принимается решение об оформлении и выдаче Решения.</w:t>
      </w:r>
    </w:p>
    <w:p w14:paraId="442C2312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45. Максимальный срок для выполнения административной процедуры, предусмотренной настоящей главой Регламента, не должен превышать 6 (шести) календарных дней.</w:t>
      </w:r>
    </w:p>
    <w:p w14:paraId="6C4A35E3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262626" w:themeColor="text1" w:themeTint="D9"/>
          <w:sz w:val="28"/>
          <w:szCs w:val="28"/>
        </w:rPr>
      </w:pPr>
    </w:p>
    <w:p w14:paraId="76024930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 xml:space="preserve">Подготовка и оформление документов, </w:t>
      </w:r>
    </w:p>
    <w:p w14:paraId="50BE9CD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left="72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являющихся результатом предоставления государственной услуги</w:t>
      </w:r>
    </w:p>
    <w:p w14:paraId="3B94AFD0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52299D1F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 xml:space="preserve">46. Основанием для начала административной процедуры, предусмотренной настоящей главой Регламента, является принятие решения о подготовке Решения либо об отказе в предоставлении государственной услуги. </w:t>
      </w:r>
    </w:p>
    <w:p w14:paraId="217D90F2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47. Должностным лицом уполномоченного органа подготавливается и оформляется Решение, подлежащее выдаче заявителю.</w:t>
      </w:r>
    </w:p>
    <w:p w14:paraId="692E4FDB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lastRenderedPageBreak/>
        <w:t>48. Представленные в уполномоченный орган для получения Решения документы передаются должностному лицу, ответственному за хранение документов.</w:t>
      </w:r>
    </w:p>
    <w:p w14:paraId="30BA6A63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49. В случае отказа в подготовке Решения заявителю предоставляется письменное уведомление  об отказе в выдаче Решения</w:t>
      </w:r>
      <w:r w:rsidR="00996ED4">
        <w:rPr>
          <w:color w:val="262626" w:themeColor="text1" w:themeTint="D9"/>
          <w:sz w:val="28"/>
          <w:szCs w:val="28"/>
        </w:rPr>
        <w:t xml:space="preserve"> посредством услуг почтовой связи либо в электронной форме</w:t>
      </w:r>
      <w:r w:rsidRPr="00684CA0">
        <w:rPr>
          <w:color w:val="262626" w:themeColor="text1" w:themeTint="D9"/>
          <w:sz w:val="28"/>
          <w:szCs w:val="28"/>
        </w:rPr>
        <w:t>.</w:t>
      </w:r>
    </w:p>
    <w:p w14:paraId="7A902C08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50. Должностное лицо уведомляет заявителя о дате, времени и месте получения результата государственной услуги по телефону или путем направления соответствующего сообщения в личный кабинет заявителя на Портал.</w:t>
      </w:r>
    </w:p>
    <w:p w14:paraId="07F62778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51. Максимальный срок для выполнения административной процедуры, предусмотренной настоящей главой Регламента, не должен превышать 3 (трех) календарных дней.</w:t>
      </w:r>
    </w:p>
    <w:p w14:paraId="0954E41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262626" w:themeColor="text1" w:themeTint="D9"/>
          <w:sz w:val="28"/>
          <w:szCs w:val="28"/>
        </w:rPr>
      </w:pPr>
    </w:p>
    <w:p w14:paraId="18BFE4E2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 xml:space="preserve">Выдача документов, являющихся результатом </w:t>
      </w:r>
      <w:r w:rsidRPr="00684CA0">
        <w:rPr>
          <w:b/>
          <w:color w:val="262626" w:themeColor="text1" w:themeTint="D9"/>
          <w:sz w:val="28"/>
          <w:szCs w:val="28"/>
        </w:rPr>
        <w:br/>
        <w:t>предоставления государственной услуги</w:t>
      </w:r>
    </w:p>
    <w:p w14:paraId="14BC7C5C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262626" w:themeColor="text1" w:themeTint="D9"/>
          <w:sz w:val="28"/>
          <w:szCs w:val="28"/>
        </w:rPr>
      </w:pPr>
    </w:p>
    <w:p w14:paraId="1DFB8920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52. Основанием для начала административной процедуры, предусмотренной настоящей главой Регламента, является подготовка документов, подлежащих выдаче заявителю.</w:t>
      </w:r>
    </w:p>
    <w:p w14:paraId="55C850D6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53. При непосредственном обращении в уполномоченный орган заявителя либо его представителя, действующего на основании доверенности, за получением документов, являющихся результатом предоставления государственной услуги, должностное лицо уполномоченного органа выдает Решение или письменное уведомление об отказе в выдаче Решения</w:t>
      </w:r>
      <w:r w:rsidR="00996ED4">
        <w:rPr>
          <w:color w:val="262626" w:themeColor="text1" w:themeTint="D9"/>
          <w:sz w:val="28"/>
          <w:szCs w:val="28"/>
        </w:rPr>
        <w:t xml:space="preserve"> лично либо посредством услуг почтовой связи</w:t>
      </w:r>
      <w:r w:rsidRPr="00684CA0">
        <w:rPr>
          <w:color w:val="262626" w:themeColor="text1" w:themeTint="D9"/>
          <w:sz w:val="28"/>
          <w:szCs w:val="28"/>
        </w:rPr>
        <w:t>.</w:t>
      </w:r>
    </w:p>
    <w:p w14:paraId="00D21523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54. Максимальный срок для выполнения административной процедуры, предусмотренной настоящим пунктом, составляет 10 (десять) минут.</w:t>
      </w:r>
    </w:p>
    <w:p w14:paraId="168188B4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62626" w:themeColor="text1" w:themeTint="D9"/>
          <w:sz w:val="28"/>
          <w:szCs w:val="28"/>
        </w:rPr>
      </w:pPr>
    </w:p>
    <w:p w14:paraId="02662295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 xml:space="preserve">РАЗДЕЛ 4. ФОРМЫ КОНТРОЛЯ </w:t>
      </w:r>
    </w:p>
    <w:p w14:paraId="23496E28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ЗА ИСПОЛНЕНИЕМ НАСТОЯЩЕГО РЕГЛАМЕНТА</w:t>
      </w:r>
    </w:p>
    <w:p w14:paraId="5313C352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3838FE43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 ими решений</w:t>
      </w:r>
    </w:p>
    <w:p w14:paraId="7D7F2DD9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130ED20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55. Текущий контроль за полнотой и качеством предоставления государственной услуги осуществляется руководителем уполномоченного органа, предоставляющего государственную услугу, либо должностным лицом, уполномоченным руководителем данного органа.</w:t>
      </w:r>
    </w:p>
    <w:p w14:paraId="3A9CE5B6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56. Контроль осуществляется непосредственно руководителем отдела (управления), в чьем подчинении находится должностное лицо уполномоченного органа.</w:t>
      </w:r>
    </w:p>
    <w:p w14:paraId="3025384E" w14:textId="77777777" w:rsidR="00684CA0" w:rsidRPr="00684CA0" w:rsidRDefault="00684CA0" w:rsidP="00684CA0">
      <w:pPr>
        <w:pStyle w:val="aa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EDE33A" w14:textId="77777777" w:rsidR="00684CA0" w:rsidRPr="00684CA0" w:rsidRDefault="00684CA0" w:rsidP="006F1B22">
      <w:pPr>
        <w:pStyle w:val="aa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CA0">
        <w:rPr>
          <w:rFonts w:ascii="Times New Roman" w:hAnsi="Times New Roman" w:cs="Times New Roman"/>
          <w:b/>
          <w:sz w:val="28"/>
          <w:szCs w:val="28"/>
        </w:rPr>
        <w:lastRenderedPageBreak/>
        <w:t>Порядок и периодичность осуществления плановых и внеплановых проверок полноты и качества предоставления государственных услуг</w:t>
      </w:r>
    </w:p>
    <w:p w14:paraId="2732E836" w14:textId="77777777" w:rsidR="00684CA0" w:rsidRPr="00684CA0" w:rsidRDefault="00684CA0" w:rsidP="00684CA0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670325AC" w14:textId="77777777" w:rsidR="00684CA0" w:rsidRPr="00684CA0" w:rsidRDefault="00684CA0" w:rsidP="00684CA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A0">
        <w:rPr>
          <w:rFonts w:ascii="Times New Roman" w:hAnsi="Times New Roman" w:cs="Times New Roman"/>
          <w:sz w:val="28"/>
          <w:szCs w:val="28"/>
        </w:rPr>
        <w:t>57. Плановые проверки полноты и качества предоставления государственной услуги осуществляются уполномоченным исполнительным органом государственной власти в соответствии с утвержденным графиком.</w:t>
      </w:r>
    </w:p>
    <w:p w14:paraId="7EC93150" w14:textId="77777777" w:rsidR="00684CA0" w:rsidRPr="00684CA0" w:rsidRDefault="00684CA0" w:rsidP="00684CA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A0">
        <w:rPr>
          <w:rFonts w:ascii="Times New Roman" w:hAnsi="Times New Roman" w:cs="Times New Roman"/>
          <w:sz w:val="28"/>
          <w:szCs w:val="28"/>
        </w:rPr>
        <w:t>Внеплановая проверка, проводимая уполномоченным исполнительным органом государственной власти, назначается в порядке, предусмотренном действующим законодательством Приднестровской Молдавской Республики.</w:t>
      </w:r>
    </w:p>
    <w:p w14:paraId="0775D79B" w14:textId="77777777" w:rsidR="00684CA0" w:rsidRPr="00684CA0" w:rsidRDefault="00684CA0" w:rsidP="00684CA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A0">
        <w:rPr>
          <w:rFonts w:ascii="Times New Roman" w:hAnsi="Times New Roman" w:cs="Times New Roman"/>
          <w:sz w:val="28"/>
          <w:szCs w:val="28"/>
        </w:rPr>
        <w:t>Внеплановые проверки также могут проводиться по решению руководителя органа, оказывающего государственную услугу.</w:t>
      </w:r>
    </w:p>
    <w:p w14:paraId="4EDD0D6E" w14:textId="77777777" w:rsidR="00684CA0" w:rsidRPr="00684CA0" w:rsidRDefault="00684CA0" w:rsidP="00684CA0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115910AD" w14:textId="77777777" w:rsidR="00684CA0" w:rsidRPr="00684CA0" w:rsidRDefault="00684CA0" w:rsidP="006F1B22">
      <w:pPr>
        <w:pStyle w:val="aa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CA0">
        <w:rPr>
          <w:rFonts w:ascii="Times New Roman" w:hAnsi="Times New Roman" w:cs="Times New Roman"/>
          <w:b/>
          <w:sz w:val="28"/>
          <w:szCs w:val="28"/>
        </w:rPr>
        <w:t xml:space="preserve">Ответственность должностных лиц уполномоченного органа </w:t>
      </w:r>
      <w:r w:rsidRPr="00684CA0">
        <w:rPr>
          <w:rFonts w:ascii="Times New Roman" w:hAnsi="Times New Roman" w:cs="Times New Roman"/>
          <w:b/>
          <w:sz w:val="28"/>
          <w:szCs w:val="28"/>
        </w:rPr>
        <w:br/>
        <w:t>за решения и действия (бездействие), принимаемые (осуществляемые) ими</w:t>
      </w:r>
      <w:r w:rsidRPr="00684CA0">
        <w:rPr>
          <w:rFonts w:ascii="Times New Roman" w:hAnsi="Times New Roman" w:cs="Times New Roman"/>
          <w:b/>
          <w:sz w:val="28"/>
          <w:szCs w:val="28"/>
        </w:rPr>
        <w:br/>
        <w:t xml:space="preserve"> в ходе предоставления государственной услуги</w:t>
      </w:r>
    </w:p>
    <w:p w14:paraId="20E17CEA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0581DC1A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 xml:space="preserve">58. В случае выявления неправомерных решений, действий (бездействия) должностных лиц уполномоченного органа, ответственных за предоставление государственной услуги, и фактов нарушения прав и законных интересов заявителей, виновные должностные лица несут ответственность в соответствии с законодательством Приднестровской Молдавской Республики. </w:t>
      </w:r>
    </w:p>
    <w:p w14:paraId="61E582AC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59. Персональная ответственность должностных лиц уполномоченного органа закрепляется в их должностных инструкциях в соответствии с законодательством Приднестровской Молдавской Республики.</w:t>
      </w:r>
    </w:p>
    <w:p w14:paraId="3CD2E749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</w:p>
    <w:p w14:paraId="01FFBD74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Требования к порядку и формам контроля  за предоставлением государственной услуги, в том числе со стороны граждан, их объединений и организаций</w:t>
      </w:r>
    </w:p>
    <w:p w14:paraId="4B13CE20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</w:p>
    <w:p w14:paraId="51D78A4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60.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уполномоченного органа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уполномоченного органа и его должностных лиц.</w:t>
      </w:r>
    </w:p>
    <w:p w14:paraId="54E1934C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9"/>
        <w:rPr>
          <w:color w:val="262626" w:themeColor="text1" w:themeTint="D9"/>
          <w:sz w:val="28"/>
          <w:szCs w:val="28"/>
        </w:rPr>
      </w:pPr>
    </w:p>
    <w:p w14:paraId="6CDCB6F4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 xml:space="preserve">РАЗДЕЛ 5. ДОСУДЕБНЫЙ (ВНЕСУДЕБНЫЙ) ПОРЯДОК ОБЖАЛОВАНИЯ РЕШЕНИЙ И ДЕЙСТВИЙ (БЕЗДЕЙСТВИЯ) УПОЛНОМОЧЕННОГО ОРГАНА, ПРЕДОСТАВЛЯЮЩЕГО ГОСУДАРСТВЕННУЮ УСЛУГУ, </w:t>
      </w:r>
    </w:p>
    <w:p w14:paraId="6A63A181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А ТАКЖЕ ЕГО ДОЛЖНОСТНЫХ ЛИЦ</w:t>
      </w:r>
    </w:p>
    <w:p w14:paraId="0B37BD3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74638BCC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lastRenderedPageBreak/>
        <w:t>Информация для заявителя о его праве подать жалобу на решение и (или) действие (бездействие) уполномоченного органа и (или) его должностных лиц при предоставлении государственной услуги</w:t>
      </w:r>
    </w:p>
    <w:p w14:paraId="29F70B9E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058585A4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61. Заявитель имеет право на досудебное (внесудебное) обжалование решений и действий (бездействий) органа, предоставляющего государственную услугу, его должностных лиц, государственных гражданских служащих, принятых (осуществляемых) в ходе предоставления государственной услуги.</w:t>
      </w:r>
    </w:p>
    <w:p w14:paraId="6E64A4D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262626" w:themeColor="text1" w:themeTint="D9"/>
          <w:sz w:val="28"/>
          <w:szCs w:val="28"/>
        </w:rPr>
      </w:pPr>
    </w:p>
    <w:p w14:paraId="2615ACA5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Предмет жалобы</w:t>
      </w:r>
    </w:p>
    <w:p w14:paraId="288D013F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262626" w:themeColor="text1" w:themeTint="D9"/>
          <w:sz w:val="28"/>
          <w:szCs w:val="28"/>
        </w:rPr>
      </w:pPr>
    </w:p>
    <w:p w14:paraId="4475966B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62. Предметом жалобы являются решения и (или) действия (бездействие) уполномоченного органа и (или) его должностных лиц, принятые (осуществляемые) ими в ходе предоставления государственной услуги в соответствии с настоящим Регламентом, которые, по мнению заявителя, нарушают его права и законные интересы.</w:t>
      </w:r>
    </w:p>
    <w:p w14:paraId="6E185A1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63. Заявитель может обратиться с жалобой, в том числе в следующих случаях:</w:t>
      </w:r>
    </w:p>
    <w:p w14:paraId="3746032C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а) нарушение срока регистрации представленного в уполномоченный орган заявления о предоставлении государственной услуги;</w:t>
      </w:r>
    </w:p>
    <w:p w14:paraId="13F4738C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б) нарушение срока предоставления государственной услуги;</w:t>
      </w:r>
    </w:p>
    <w:p w14:paraId="24017D0E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в) истребование у заявителя документов, не предусмотренных нормативными правовыми актами Приднестровской Молдавской Республики для предоставления государственной услуги;</w:t>
      </w:r>
    </w:p>
    <w:p w14:paraId="68274897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г) отказ в приеме документов, представление которых предусмотрено нормативными правовыми актами Приднестровской Молдавской Республики и настоящим Регламентом для предоставления государственной услуги;</w:t>
      </w:r>
    </w:p>
    <w:p w14:paraId="4618C623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д) отказ в предоставлении услуги, если основания отказа не предусмотрены законами и принятыми в соответствии с ними нормативными правовыми актами Приднестровской Молдавской Республики;</w:t>
      </w:r>
    </w:p>
    <w:p w14:paraId="3F75FB2A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е) истребование с заявителя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 w14:paraId="2C315AEB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 xml:space="preserve">ж) отказ уполномоченного органа, предоставляющего государственную услугу, его должностных лиц в исправлении допущенных опечаток и ошибок в выданных в результате предоставления государственной услуги документах. </w:t>
      </w:r>
    </w:p>
    <w:p w14:paraId="7C79A8FB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262626" w:themeColor="text1" w:themeTint="D9"/>
          <w:sz w:val="28"/>
          <w:szCs w:val="28"/>
        </w:rPr>
      </w:pPr>
    </w:p>
    <w:p w14:paraId="6254AD8D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Порядок подачи и рассмотрения жалобы</w:t>
      </w:r>
    </w:p>
    <w:p w14:paraId="6592EA8A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503C94B0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64. Основанием для начала процедуры досудебного (внесудебного) обжалования является поступление жалобы от заявителя в письменной форме на бумажном носителе или в электронной форме на официальный сайт уполномоченного органа.</w:t>
      </w:r>
    </w:p>
    <w:p w14:paraId="3F20F4A3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65. В жалобе указываются:</w:t>
      </w:r>
    </w:p>
    <w:p w14:paraId="6E55DCB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lastRenderedPageBreak/>
        <w:t>а) наименование органа государственной власти, фамилия, имя, отчество его должностного лица (с указанием наименования должности), которому направляется обращение;</w:t>
      </w:r>
    </w:p>
    <w:p w14:paraId="6F024275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б) фамилия, имя, отчество (при наличии) заявителя;</w:t>
      </w:r>
    </w:p>
    <w:p w14:paraId="44BC6FD3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в) почтовый адрес заявителя;</w:t>
      </w:r>
    </w:p>
    <w:p w14:paraId="0C1ACC18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г) изложение сути обращения;</w:t>
      </w:r>
    </w:p>
    <w:p w14:paraId="7B147168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 xml:space="preserve">д) личная подпись заявителя и дата. </w:t>
      </w:r>
    </w:p>
    <w:p w14:paraId="5A4FA7ED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К обращению могут быть приложены необходимые для рассмотрения документы или их копии.</w:t>
      </w:r>
    </w:p>
    <w:p w14:paraId="3CEA26C2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  <w:highlight w:val="yellow"/>
        </w:rPr>
      </w:pPr>
    </w:p>
    <w:p w14:paraId="7DDDBD62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Сроки рассмотрения жалобы</w:t>
      </w:r>
    </w:p>
    <w:p w14:paraId="3EB761CC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1C2F9911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66. Жалоба подлежит рассмотрению должностным лицом, наделенным полномочиями по рассмотрению жалоб, в течение 15 (пятнадцати) рабочих дней со дня ее регистрации.</w:t>
      </w:r>
    </w:p>
    <w:p w14:paraId="690FDF5D" w14:textId="77777777" w:rsidR="00684CA0" w:rsidRPr="00D357A1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67. В случае если жалоба подана в связи с допущенной опечаткой, ошибкой уполномоченного органа, жалоба дол</w:t>
      </w:r>
      <w:r w:rsidR="00036697">
        <w:rPr>
          <w:color w:val="262626" w:themeColor="text1" w:themeTint="D9"/>
          <w:sz w:val="28"/>
          <w:szCs w:val="28"/>
        </w:rPr>
        <w:t xml:space="preserve">жна быть рассмотрена </w:t>
      </w:r>
      <w:r w:rsidR="00D357A1">
        <w:rPr>
          <w:color w:val="262626" w:themeColor="text1" w:themeTint="D9"/>
          <w:sz w:val="28"/>
          <w:szCs w:val="28"/>
        </w:rPr>
        <w:t>до</w:t>
      </w:r>
      <w:r w:rsidR="00036697">
        <w:rPr>
          <w:color w:val="262626" w:themeColor="text1" w:themeTint="D9"/>
          <w:sz w:val="28"/>
          <w:szCs w:val="28"/>
        </w:rPr>
        <w:t xml:space="preserve"> 2</w:t>
      </w:r>
      <w:r w:rsidRPr="00684CA0">
        <w:rPr>
          <w:color w:val="262626" w:themeColor="text1" w:themeTint="D9"/>
          <w:sz w:val="28"/>
          <w:szCs w:val="28"/>
        </w:rPr>
        <w:t xml:space="preserve"> (</w:t>
      </w:r>
      <w:r w:rsidR="00036697">
        <w:rPr>
          <w:color w:val="262626" w:themeColor="text1" w:themeTint="D9"/>
          <w:sz w:val="28"/>
          <w:szCs w:val="28"/>
        </w:rPr>
        <w:t>двух</w:t>
      </w:r>
      <w:r w:rsidRPr="00684CA0">
        <w:rPr>
          <w:color w:val="262626" w:themeColor="text1" w:themeTint="D9"/>
          <w:sz w:val="28"/>
          <w:szCs w:val="28"/>
        </w:rPr>
        <w:t xml:space="preserve">) рабочих дней </w:t>
      </w:r>
      <w:r w:rsidR="00D357A1">
        <w:rPr>
          <w:color w:val="262626" w:themeColor="text1" w:themeTint="D9"/>
          <w:sz w:val="28"/>
          <w:szCs w:val="28"/>
        </w:rPr>
        <w:t>согласно требованиям пункта 3статьи 11-3 Закона Приднестровской Молдавской Республики от 19 августа 2016 года №211-З-</w:t>
      </w:r>
      <w:r w:rsidR="00D357A1">
        <w:rPr>
          <w:color w:val="262626" w:themeColor="text1" w:themeTint="D9"/>
          <w:sz w:val="28"/>
          <w:szCs w:val="28"/>
          <w:lang w:val="en-US"/>
        </w:rPr>
        <w:t>III</w:t>
      </w:r>
      <w:r w:rsidR="00D357A1" w:rsidRPr="00D357A1">
        <w:rPr>
          <w:color w:val="262626" w:themeColor="text1" w:themeTint="D9"/>
          <w:sz w:val="28"/>
          <w:szCs w:val="28"/>
        </w:rPr>
        <w:t xml:space="preserve"> </w:t>
      </w:r>
      <w:r w:rsidR="00D357A1">
        <w:rPr>
          <w:color w:val="262626" w:themeColor="text1" w:themeTint="D9"/>
          <w:sz w:val="28"/>
          <w:szCs w:val="28"/>
        </w:rPr>
        <w:t>«Об организации предоставления государственных услуг».</w:t>
      </w:r>
    </w:p>
    <w:p w14:paraId="20F8E9D9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62626" w:themeColor="text1" w:themeTint="D9"/>
          <w:sz w:val="28"/>
          <w:szCs w:val="28"/>
        </w:rPr>
      </w:pPr>
    </w:p>
    <w:p w14:paraId="082FF55D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Перечень оснований для приостановления рассмотрения жалобы</w:t>
      </w:r>
    </w:p>
    <w:p w14:paraId="32E4A7DC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</w:rPr>
      </w:pPr>
    </w:p>
    <w:p w14:paraId="090869CF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68. Основания для приостановления рассмотрения жалобы отсутствуют.</w:t>
      </w:r>
    </w:p>
    <w:p w14:paraId="22CFD73C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 xml:space="preserve"> </w:t>
      </w:r>
    </w:p>
    <w:p w14:paraId="1A80D2A5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Результат рассмотрения жалобы</w:t>
      </w:r>
    </w:p>
    <w:p w14:paraId="5B1DC01C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  <w:highlight w:val="yellow"/>
        </w:rPr>
      </w:pPr>
    </w:p>
    <w:p w14:paraId="1F5FC68B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69. По результатам рассмотрения жалобы принимается одно из следующих решений:</w:t>
      </w:r>
    </w:p>
    <w:p w14:paraId="38508A34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а) об удовлетворении жалобы, в том числе в форме отмены принятого решения, исправления допущенных уполномоченным органом опечаток и ошибок в выданных в результате предоставления государственной услуги документах;</w:t>
      </w:r>
    </w:p>
    <w:p w14:paraId="04D2C037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 xml:space="preserve">б) об отказе в удовлетворении жалобы. </w:t>
      </w:r>
    </w:p>
    <w:p w14:paraId="2424B0DC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262626" w:themeColor="text1" w:themeTint="D9"/>
          <w:sz w:val="28"/>
          <w:szCs w:val="28"/>
          <w:highlight w:val="yellow"/>
        </w:rPr>
      </w:pPr>
    </w:p>
    <w:p w14:paraId="2EA1A836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Порядок информирования заявителя о результатах рассмотрения жалобы</w:t>
      </w:r>
    </w:p>
    <w:p w14:paraId="0ABEF39E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262626" w:themeColor="text1" w:themeTint="D9"/>
          <w:sz w:val="28"/>
          <w:szCs w:val="28"/>
        </w:rPr>
      </w:pPr>
    </w:p>
    <w:p w14:paraId="5A949943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70. По результатам рассмотрения жалобы не позднее дня, следующего за днем принятия решения, указанного в пункте 69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1C88745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262626" w:themeColor="text1" w:themeTint="D9"/>
          <w:sz w:val="28"/>
          <w:szCs w:val="28"/>
          <w:highlight w:val="yellow"/>
        </w:rPr>
      </w:pPr>
    </w:p>
    <w:p w14:paraId="54FA1312" w14:textId="77777777" w:rsidR="00684CA0" w:rsidRPr="00684CA0" w:rsidRDefault="00684CA0" w:rsidP="006F1B22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28"/>
          <w:szCs w:val="28"/>
        </w:rPr>
      </w:pPr>
      <w:r w:rsidRPr="00684CA0">
        <w:rPr>
          <w:b/>
          <w:color w:val="262626" w:themeColor="text1" w:themeTint="D9"/>
          <w:sz w:val="28"/>
          <w:szCs w:val="28"/>
        </w:rPr>
        <w:t>Порядок обжалования решения по жалобе</w:t>
      </w:r>
    </w:p>
    <w:p w14:paraId="18BA6B70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  <w:highlight w:val="yellow"/>
        </w:rPr>
      </w:pPr>
    </w:p>
    <w:p w14:paraId="42B86F9E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71. Решение по жалобе может быть обжаловано в судебном порядке.</w:t>
      </w:r>
    </w:p>
    <w:p w14:paraId="389EE8A0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262626" w:themeColor="text1" w:themeTint="D9"/>
          <w:sz w:val="28"/>
          <w:szCs w:val="28"/>
          <w:highlight w:val="yellow"/>
        </w:rPr>
      </w:pPr>
    </w:p>
    <w:p w14:paraId="434F0F00" w14:textId="77777777" w:rsidR="00684CA0" w:rsidRPr="00684CA0" w:rsidRDefault="006F1B22" w:rsidP="006F1B22">
      <w:pPr>
        <w:pStyle w:val="a8"/>
        <w:shd w:val="clear" w:color="auto" w:fill="FFFFFF"/>
        <w:spacing w:before="0" w:beforeAutospacing="0" w:after="0" w:afterAutospacing="0"/>
        <w:ind w:left="360"/>
        <w:jc w:val="center"/>
        <w:rPr>
          <w:b/>
          <w:color w:val="262626" w:themeColor="text1" w:themeTint="D9"/>
          <w:sz w:val="28"/>
          <w:szCs w:val="28"/>
        </w:rPr>
      </w:pPr>
      <w:r>
        <w:rPr>
          <w:b/>
          <w:color w:val="262626" w:themeColor="text1" w:themeTint="D9"/>
          <w:sz w:val="28"/>
          <w:szCs w:val="28"/>
        </w:rPr>
        <w:t xml:space="preserve">39. </w:t>
      </w:r>
      <w:r w:rsidR="00684CA0" w:rsidRPr="00684CA0">
        <w:rPr>
          <w:b/>
          <w:color w:val="262626" w:themeColor="text1" w:themeTint="D9"/>
          <w:sz w:val="28"/>
          <w:szCs w:val="28"/>
        </w:rPr>
        <w:t xml:space="preserve">Право заявителя на получение информации и документов, </w:t>
      </w:r>
      <w:r w:rsidR="00684CA0" w:rsidRPr="00684CA0">
        <w:rPr>
          <w:b/>
          <w:color w:val="262626" w:themeColor="text1" w:themeTint="D9"/>
          <w:sz w:val="28"/>
          <w:szCs w:val="28"/>
        </w:rPr>
        <w:br/>
        <w:t>необходимых для обоснования и рассмотрения жалобы</w:t>
      </w:r>
    </w:p>
    <w:p w14:paraId="4AFF5AC6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262626" w:themeColor="text1" w:themeTint="D9"/>
          <w:sz w:val="28"/>
          <w:szCs w:val="28"/>
          <w:highlight w:val="yellow"/>
        </w:rPr>
      </w:pPr>
    </w:p>
    <w:p w14:paraId="414A4DB9" w14:textId="77777777" w:rsidR="00684CA0" w:rsidRPr="00684CA0" w:rsidRDefault="00684CA0" w:rsidP="00684CA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62626" w:themeColor="text1" w:themeTint="D9"/>
          <w:sz w:val="28"/>
          <w:szCs w:val="28"/>
        </w:rPr>
      </w:pPr>
      <w:r w:rsidRPr="00684CA0">
        <w:rPr>
          <w:color w:val="262626" w:themeColor="text1" w:themeTint="D9"/>
          <w:sz w:val="28"/>
          <w:szCs w:val="28"/>
        </w:rPr>
        <w:t>72. При рассмотрении жалобы заявитель имеет право обращаться с просьбой об истребовании информации и документов, необходимых для обоснования и рассмотрения жалобы.</w:t>
      </w:r>
    </w:p>
    <w:p w14:paraId="5A948C58" w14:textId="77777777" w:rsidR="00684CA0" w:rsidRPr="00684CA0" w:rsidRDefault="00684CA0" w:rsidP="00EB27A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D8F984" w14:textId="77777777" w:rsidR="00931742" w:rsidRPr="00684CA0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1E905DD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39298A6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9F6D5F9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D7B77BE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4AD7608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D961215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1408F2A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4C1086F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C6D83C8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0657A5A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013C1B7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0FB3611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055E094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99549F4" w14:textId="77777777" w:rsidR="00931742" w:rsidRDefault="00931742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F42E228" w14:textId="77777777" w:rsidR="005D2A07" w:rsidRDefault="005D2A07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3EB2253" w14:textId="77777777" w:rsidR="005D2A07" w:rsidRDefault="005D2A07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E90A57E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E29965B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C7A1B1F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36F23B2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9B91651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C99F32C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912BF57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F435D12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6566E1B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CCAD13C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BC9B2F3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3E31169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91FA9CF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EC23AAD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C51B578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5ABA664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51B3673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004B7D1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00C7ED5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A6A63CF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E83B90A" w14:textId="77777777" w:rsidR="00DD0AA6" w:rsidRDefault="00DD0AA6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E5EA15B" w14:textId="77777777" w:rsidR="005D2A07" w:rsidRPr="00EB27A1" w:rsidRDefault="005D2A07" w:rsidP="00EB27A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F60E91D" w14:textId="77777777" w:rsidR="00EB27A1" w:rsidRPr="00EB27A1" w:rsidRDefault="00EB27A1" w:rsidP="00EB27A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к Регламенту </w:t>
      </w:r>
    </w:p>
    <w:p w14:paraId="33DBDB32" w14:textId="77777777" w:rsidR="00EB27A1" w:rsidRPr="00EB27A1" w:rsidRDefault="00EB27A1" w:rsidP="00EB27A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</w:t>
      </w:r>
    </w:p>
    <w:p w14:paraId="1474E8F4" w14:textId="77777777" w:rsidR="00EB27A1" w:rsidRPr="00EB27A1" w:rsidRDefault="00EB27A1" w:rsidP="00EB27A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93174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Бендеры</w:t>
      </w: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государственной услуги «Выдача Решения о снижении брачного возраста» </w:t>
      </w:r>
    </w:p>
    <w:p w14:paraId="64199FAC" w14:textId="77777777" w:rsidR="00EB27A1" w:rsidRPr="00EB27A1" w:rsidRDefault="00EB27A1" w:rsidP="00EB2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F6AD1" w14:textId="77777777" w:rsidR="00EB27A1" w:rsidRPr="00EB27A1" w:rsidRDefault="00EB27A1" w:rsidP="00EB2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1ABE4" w14:textId="77777777" w:rsidR="00EB27A1" w:rsidRPr="00EB27A1" w:rsidRDefault="00EB27A1" w:rsidP="00EB2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C2D1D" w14:textId="77777777" w:rsidR="00EB27A1" w:rsidRPr="00EB27A1" w:rsidRDefault="00EB27A1" w:rsidP="00EB27A1">
      <w:pPr>
        <w:spacing w:after="0" w:line="240" w:lineRule="auto"/>
        <w:ind w:left="4248" w:firstLine="997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Главе </w:t>
      </w:r>
    </w:p>
    <w:p w14:paraId="454B587F" w14:textId="77777777" w:rsidR="00EB27A1" w:rsidRPr="00EB27A1" w:rsidRDefault="00EB27A1" w:rsidP="00EB27A1">
      <w:pPr>
        <w:spacing w:after="0" w:line="240" w:lineRule="auto"/>
        <w:ind w:left="4248" w:firstLine="997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Государственной администрации</w:t>
      </w:r>
    </w:p>
    <w:p w14:paraId="768EEB5C" w14:textId="77777777" w:rsidR="00EB27A1" w:rsidRPr="00EB27A1" w:rsidRDefault="00931742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Бендеры</w:t>
      </w:r>
    </w:p>
    <w:p w14:paraId="63E8167D" w14:textId="77777777" w:rsidR="00EB27A1" w:rsidRPr="00EB27A1" w:rsidRDefault="00931742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Р. Д. Иванченко</w:t>
      </w:r>
    </w:p>
    <w:p w14:paraId="59B3B32B" w14:textId="77777777" w:rsidR="00EB27A1" w:rsidRPr="00EB27A1" w:rsidRDefault="00EB27A1" w:rsidP="00EB2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D58D4" w14:textId="77777777" w:rsidR="00EB27A1" w:rsidRPr="00EB27A1" w:rsidRDefault="00EB27A1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гр._____________________________</w:t>
      </w:r>
    </w:p>
    <w:p w14:paraId="75759F8B" w14:textId="77777777" w:rsidR="00EB27A1" w:rsidRPr="00EB27A1" w:rsidRDefault="00EB27A1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(Ф.И.О.)</w:t>
      </w:r>
    </w:p>
    <w:p w14:paraId="3C76923B" w14:textId="77777777" w:rsidR="00EB27A1" w:rsidRPr="00EB27A1" w:rsidRDefault="00EB27A1" w:rsidP="00EB27A1">
      <w:pPr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проживающего(ей) по адресу: _______________________________</w:t>
      </w:r>
    </w:p>
    <w:p w14:paraId="2BD4A94B" w14:textId="77777777" w:rsidR="00EB27A1" w:rsidRPr="00EB27A1" w:rsidRDefault="00EB27A1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паспорт________________________</w:t>
      </w:r>
    </w:p>
    <w:p w14:paraId="186F5D24" w14:textId="77777777" w:rsidR="00EB27A1" w:rsidRPr="00EB27A1" w:rsidRDefault="00EB27A1" w:rsidP="00EB27A1">
      <w:pPr>
        <w:spacing w:after="0" w:line="360" w:lineRule="auto"/>
        <w:ind w:left="5245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0"/>
          <w:szCs w:val="20"/>
        </w:rPr>
        <w:t xml:space="preserve">                      (серия, номер, кем и когда выдан)</w:t>
      </w:r>
    </w:p>
    <w:p w14:paraId="0354FF14" w14:textId="77777777" w:rsidR="00EB27A1" w:rsidRPr="00EB27A1" w:rsidRDefault="00EB27A1" w:rsidP="00EB27A1">
      <w:pPr>
        <w:spacing w:after="0" w:line="360" w:lineRule="auto"/>
        <w:ind w:left="4537" w:firstLine="708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14:paraId="6ECA634D" w14:textId="77777777" w:rsidR="00EB27A1" w:rsidRPr="00EB27A1" w:rsidRDefault="00931742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EB27A1" w:rsidRPr="00EB27A1">
        <w:rPr>
          <w:rFonts w:ascii="Times New Roman" w:eastAsia="Calibri" w:hAnsi="Times New Roman" w:cs="Times New Roman"/>
          <w:sz w:val="28"/>
          <w:szCs w:val="28"/>
        </w:rPr>
        <w:t>ел.:___________________________</w:t>
      </w:r>
    </w:p>
    <w:p w14:paraId="6550744A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8A1A44" w14:textId="77777777" w:rsidR="00EB27A1" w:rsidRPr="00EB27A1" w:rsidRDefault="00EB27A1" w:rsidP="00EB27A1">
      <w:pPr>
        <w:spacing w:after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7F1E854E" w14:textId="77777777" w:rsidR="00EB27A1" w:rsidRPr="00EB27A1" w:rsidRDefault="00EB27A1" w:rsidP="00EB27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Прошу разрешить мне вступление в брак с несовершеннолетней (несовершеннолетним) ________________________________________________</w:t>
      </w:r>
    </w:p>
    <w:p w14:paraId="50ED0309" w14:textId="77777777" w:rsidR="00EB27A1" w:rsidRPr="00EB27A1" w:rsidRDefault="00EB27A1" w:rsidP="00EB27A1">
      <w:pPr>
        <w:tabs>
          <w:tab w:val="left" w:pos="510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r w:rsidRPr="00EB27A1">
        <w:rPr>
          <w:rFonts w:ascii="Times New Roman" w:eastAsia="Calibri" w:hAnsi="Times New Roman" w:cs="Times New Roman"/>
          <w:sz w:val="20"/>
          <w:szCs w:val="20"/>
        </w:rPr>
        <w:tab/>
        <w:t>(Ф.И.О., дата рождения)</w:t>
      </w:r>
    </w:p>
    <w:p w14:paraId="2F9A5A4B" w14:textId="77777777" w:rsidR="00EB27A1" w:rsidRPr="00EB27A1" w:rsidRDefault="00EB27A1" w:rsidP="00EB27A1">
      <w:pPr>
        <w:tabs>
          <w:tab w:val="left" w:pos="510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________________________________________, проживающей (-им) по адресу: ___________________________________________________________________ ,</w:t>
      </w:r>
    </w:p>
    <w:p w14:paraId="4F86C9E9" w14:textId="77777777" w:rsidR="00EB27A1" w:rsidRPr="00EB27A1" w:rsidRDefault="00EB27A1" w:rsidP="00EB27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так как нахожусь с ней (с ним) в фактически сложившихся брачных отношениях. </w:t>
      </w:r>
    </w:p>
    <w:p w14:paraId="00FCC13F" w14:textId="77777777" w:rsidR="00EB27A1" w:rsidRPr="00EB27A1" w:rsidRDefault="00EB27A1" w:rsidP="00EB27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К заявлению прилагаю следующие документы:</w:t>
      </w:r>
    </w:p>
    <w:p w14:paraId="7B8E39F1" w14:textId="77777777" w:rsidR="00EB27A1" w:rsidRPr="00EB27A1" w:rsidRDefault="00EB27A1" w:rsidP="00EB27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1A51CB44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4EEFA055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59E6B24C" w14:textId="77777777" w:rsidR="00EB27A1" w:rsidRPr="00EB27A1" w:rsidRDefault="00EB27A1" w:rsidP="00EB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Даю согласие на обработку данных и использование моих персональных данных, содержащихся в настоящем заявлении и в представленных мною документах.</w:t>
      </w:r>
    </w:p>
    <w:p w14:paraId="0252EA26" w14:textId="77777777" w:rsidR="00EB27A1" w:rsidRPr="00EB27A1" w:rsidRDefault="00EB27A1" w:rsidP="00EB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ED73CB" w14:textId="77777777" w:rsidR="00EB27A1" w:rsidRPr="00EB27A1" w:rsidRDefault="00EB27A1" w:rsidP="00EB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80113C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«___» __________________20___г.                     </w:t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  <w:t xml:space="preserve">   ___________________</w:t>
      </w:r>
    </w:p>
    <w:p w14:paraId="4521F726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0"/>
          <w:szCs w:val="20"/>
        </w:rPr>
        <w:t xml:space="preserve">     (подпись)</w:t>
      </w:r>
    </w:p>
    <w:p w14:paraId="43134A2A" w14:textId="77777777" w:rsidR="00EB27A1" w:rsidRPr="00EB27A1" w:rsidRDefault="00EB27A1" w:rsidP="00EB27A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B27A1">
        <w:rPr>
          <w:rFonts w:ascii="Calibri" w:eastAsia="Calibri" w:hAnsi="Calibri" w:cs="Times New Roman"/>
          <w:sz w:val="28"/>
          <w:szCs w:val="28"/>
        </w:rPr>
        <w:br w:type="page"/>
      </w:r>
    </w:p>
    <w:p w14:paraId="56111389" w14:textId="77777777" w:rsidR="00EB27A1" w:rsidRPr="00EB27A1" w:rsidRDefault="00EB27A1" w:rsidP="00EB27A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№2 к Регламенту </w:t>
      </w:r>
    </w:p>
    <w:p w14:paraId="68274649" w14:textId="77777777" w:rsidR="00EB27A1" w:rsidRPr="00EB27A1" w:rsidRDefault="00EB27A1" w:rsidP="00EB27A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</w:t>
      </w:r>
    </w:p>
    <w:p w14:paraId="45C03E5A" w14:textId="77777777" w:rsidR="00EB27A1" w:rsidRPr="00EB27A1" w:rsidRDefault="00EB27A1" w:rsidP="00EB27A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93174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Бендеры</w:t>
      </w: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государственной услуги «Выдача Решения о снижении брачного возраста» </w:t>
      </w:r>
    </w:p>
    <w:p w14:paraId="7B24E8BF" w14:textId="77777777" w:rsidR="00EB27A1" w:rsidRPr="00EB27A1" w:rsidRDefault="00EB27A1" w:rsidP="00EB2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1D05C" w14:textId="77777777" w:rsidR="00EB27A1" w:rsidRPr="00EB27A1" w:rsidRDefault="00EB27A1" w:rsidP="00EB2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345B2" w14:textId="77777777" w:rsidR="00EB27A1" w:rsidRPr="00EB27A1" w:rsidRDefault="00EB27A1" w:rsidP="00EB27A1">
      <w:pPr>
        <w:spacing w:after="0" w:line="240" w:lineRule="auto"/>
        <w:ind w:left="4248" w:firstLine="997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Главе </w:t>
      </w:r>
    </w:p>
    <w:p w14:paraId="54B58332" w14:textId="77777777" w:rsidR="00EB27A1" w:rsidRPr="00EB27A1" w:rsidRDefault="00EB27A1" w:rsidP="00EB27A1">
      <w:pPr>
        <w:spacing w:after="0" w:line="240" w:lineRule="auto"/>
        <w:ind w:left="4248" w:firstLine="997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Государственной администрации</w:t>
      </w:r>
    </w:p>
    <w:p w14:paraId="52770495" w14:textId="77777777" w:rsidR="00EB27A1" w:rsidRDefault="00931742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Бендеры</w:t>
      </w:r>
    </w:p>
    <w:p w14:paraId="3AF7A5CA" w14:textId="77777777" w:rsidR="00931742" w:rsidRPr="00EB27A1" w:rsidRDefault="00931742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Р. Д. Иванченко</w:t>
      </w:r>
    </w:p>
    <w:p w14:paraId="49A0122B" w14:textId="77777777" w:rsidR="00EB27A1" w:rsidRPr="00EB27A1" w:rsidRDefault="00EB27A1" w:rsidP="00EB2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5E905" w14:textId="77777777" w:rsidR="00EB27A1" w:rsidRPr="00EB27A1" w:rsidRDefault="00EB27A1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гр._____________________________</w:t>
      </w:r>
    </w:p>
    <w:p w14:paraId="3B291FC9" w14:textId="77777777" w:rsidR="00EB27A1" w:rsidRPr="00EB27A1" w:rsidRDefault="00EB27A1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(Ф.И.О.)</w:t>
      </w:r>
    </w:p>
    <w:p w14:paraId="33B539FD" w14:textId="77777777" w:rsidR="00EB27A1" w:rsidRPr="00EB27A1" w:rsidRDefault="00EB27A1" w:rsidP="00EB27A1">
      <w:pPr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проживающего(ей) по адресу: _______________________________</w:t>
      </w:r>
    </w:p>
    <w:p w14:paraId="4A7E5BD4" w14:textId="77777777" w:rsidR="00EB27A1" w:rsidRPr="00EB27A1" w:rsidRDefault="00EB27A1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паспорт________________________</w:t>
      </w:r>
    </w:p>
    <w:p w14:paraId="6C95A157" w14:textId="77777777" w:rsidR="00EB27A1" w:rsidRPr="00EB27A1" w:rsidRDefault="00EB27A1" w:rsidP="00EB27A1">
      <w:pPr>
        <w:spacing w:after="0" w:line="360" w:lineRule="auto"/>
        <w:ind w:left="5245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0"/>
          <w:szCs w:val="20"/>
        </w:rPr>
        <w:t xml:space="preserve">                      (серия, номер, кем и когда выдан)</w:t>
      </w:r>
    </w:p>
    <w:p w14:paraId="435B71D4" w14:textId="77777777" w:rsidR="00EB27A1" w:rsidRPr="00EB27A1" w:rsidRDefault="00EB27A1" w:rsidP="00EB27A1">
      <w:pPr>
        <w:spacing w:after="0" w:line="360" w:lineRule="auto"/>
        <w:ind w:left="4537" w:firstLine="708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14:paraId="262AA929" w14:textId="77777777" w:rsidR="00EB27A1" w:rsidRPr="00EB27A1" w:rsidRDefault="00EB27A1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Тел.:___________________________</w:t>
      </w:r>
    </w:p>
    <w:p w14:paraId="4DA846E3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B446C2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0B6794" w14:textId="77777777" w:rsidR="00EB27A1" w:rsidRPr="00EB27A1" w:rsidRDefault="00EB27A1" w:rsidP="00EB27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76917034" w14:textId="77777777" w:rsidR="00EB27A1" w:rsidRPr="00EB27A1" w:rsidRDefault="00EB27A1" w:rsidP="00EB27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8A7A1E" w14:textId="77777777" w:rsidR="00EB27A1" w:rsidRPr="00EB27A1" w:rsidRDefault="00EB27A1" w:rsidP="00EB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Прошу разрешить мне в возрасте _______ лет  вступить в брак с гражданином (ой) ____________________________________________________</w:t>
      </w:r>
    </w:p>
    <w:p w14:paraId="0F7BBB3A" w14:textId="77777777" w:rsidR="00EB27A1" w:rsidRPr="00EB27A1" w:rsidRDefault="00EB27A1" w:rsidP="00EB27A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0"/>
          <w:szCs w:val="20"/>
        </w:rPr>
        <w:t xml:space="preserve"> (Ф.И.О., дата рождения)</w:t>
      </w:r>
    </w:p>
    <w:p w14:paraId="18CA49E2" w14:textId="77777777" w:rsidR="00EB27A1" w:rsidRPr="00EB27A1" w:rsidRDefault="00EB27A1" w:rsidP="00EB27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так как ______________________________________________________________</w:t>
      </w:r>
    </w:p>
    <w:p w14:paraId="23812437" w14:textId="77777777" w:rsidR="00EB27A1" w:rsidRPr="00EB27A1" w:rsidRDefault="00EB27A1" w:rsidP="00EB27A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</w:t>
      </w:r>
      <w:r w:rsidRPr="00EB27A1">
        <w:rPr>
          <w:rFonts w:ascii="Times New Roman" w:eastAsia="Calibri" w:hAnsi="Times New Roman" w:cs="Times New Roman"/>
          <w:sz w:val="20"/>
          <w:szCs w:val="20"/>
        </w:rPr>
        <w:t>(содержание уважительной причины)</w:t>
      </w:r>
    </w:p>
    <w:p w14:paraId="2C5725E7" w14:textId="77777777" w:rsidR="00EB27A1" w:rsidRPr="00EB27A1" w:rsidRDefault="00EB27A1" w:rsidP="00EB27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2655D32E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45935165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3FA666AF" w14:textId="77777777" w:rsidR="00EB27A1" w:rsidRPr="00EB27A1" w:rsidRDefault="00EB27A1" w:rsidP="00EB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Даю согласие на обработку данных и использование моих персональных данных, содержащихся в настоящем заявлении и в представленных мною документах.</w:t>
      </w:r>
    </w:p>
    <w:p w14:paraId="6DBE1CFD" w14:textId="77777777" w:rsidR="00EB27A1" w:rsidRPr="00EB27A1" w:rsidRDefault="00EB27A1" w:rsidP="00EB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B18D0" w14:textId="77777777" w:rsidR="00EB27A1" w:rsidRPr="00EB27A1" w:rsidRDefault="00EB27A1" w:rsidP="00EB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A3A3A0" w14:textId="77777777" w:rsidR="00EB27A1" w:rsidRPr="00EB27A1" w:rsidRDefault="00EB27A1" w:rsidP="00EB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C91694" w14:textId="77777777" w:rsidR="00EB27A1" w:rsidRPr="00EB27A1" w:rsidRDefault="00EB27A1" w:rsidP="00EB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740381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«___» __________________20___г.                     </w:t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___________________                                                                                        </w:t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B27A1">
        <w:rPr>
          <w:rFonts w:ascii="Times New Roman" w:eastAsia="Calibri" w:hAnsi="Times New Roman" w:cs="Times New Roman"/>
          <w:sz w:val="20"/>
          <w:szCs w:val="20"/>
        </w:rPr>
        <w:tab/>
      </w:r>
      <w:r w:rsidRPr="00EB27A1">
        <w:rPr>
          <w:rFonts w:ascii="Times New Roman" w:eastAsia="Calibri" w:hAnsi="Times New Roman" w:cs="Times New Roman"/>
          <w:sz w:val="20"/>
          <w:szCs w:val="20"/>
        </w:rPr>
        <w:tab/>
      </w:r>
      <w:r w:rsidRPr="00EB27A1">
        <w:rPr>
          <w:rFonts w:ascii="Times New Roman" w:eastAsia="Calibri" w:hAnsi="Times New Roman" w:cs="Times New Roman"/>
          <w:sz w:val="20"/>
          <w:szCs w:val="20"/>
        </w:rPr>
        <w:tab/>
      </w:r>
      <w:r w:rsidRPr="00EB27A1">
        <w:rPr>
          <w:rFonts w:ascii="Times New Roman" w:eastAsia="Calibri" w:hAnsi="Times New Roman" w:cs="Times New Roman"/>
          <w:sz w:val="20"/>
          <w:szCs w:val="20"/>
        </w:rPr>
        <w:tab/>
      </w:r>
      <w:r w:rsidRPr="00EB27A1">
        <w:rPr>
          <w:rFonts w:ascii="Times New Roman" w:eastAsia="Calibri" w:hAnsi="Times New Roman" w:cs="Times New Roman"/>
          <w:sz w:val="20"/>
          <w:szCs w:val="20"/>
        </w:rPr>
        <w:tab/>
      </w:r>
      <w:r w:rsidRPr="00EB27A1">
        <w:rPr>
          <w:rFonts w:ascii="Times New Roman" w:eastAsia="Calibri" w:hAnsi="Times New Roman" w:cs="Times New Roman"/>
          <w:sz w:val="20"/>
          <w:szCs w:val="20"/>
        </w:rPr>
        <w:tab/>
      </w:r>
      <w:r w:rsidRPr="00EB27A1">
        <w:rPr>
          <w:rFonts w:ascii="Times New Roman" w:eastAsia="Calibri" w:hAnsi="Times New Roman" w:cs="Times New Roman"/>
          <w:sz w:val="20"/>
          <w:szCs w:val="20"/>
        </w:rPr>
        <w:tab/>
        <w:t xml:space="preserve">    (подпись)</w:t>
      </w:r>
    </w:p>
    <w:p w14:paraId="0AB7609B" w14:textId="77777777" w:rsidR="00EB27A1" w:rsidRPr="00EB27A1" w:rsidRDefault="00EB27A1" w:rsidP="00EB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7A1">
        <w:rPr>
          <w:rFonts w:ascii="Calibri" w:eastAsia="Calibri" w:hAnsi="Calibri" w:cs="Times New Roman"/>
        </w:rPr>
        <w:br w:type="page"/>
      </w:r>
    </w:p>
    <w:p w14:paraId="3801CDC9" w14:textId="77777777" w:rsidR="00EB27A1" w:rsidRPr="00EB27A1" w:rsidRDefault="00EB27A1" w:rsidP="00EB27A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№3 к Регламенту </w:t>
      </w:r>
    </w:p>
    <w:p w14:paraId="384069B1" w14:textId="77777777" w:rsidR="00EB27A1" w:rsidRPr="00EB27A1" w:rsidRDefault="00EB27A1" w:rsidP="00EB27A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</w:t>
      </w:r>
    </w:p>
    <w:p w14:paraId="1A2384B1" w14:textId="77777777" w:rsidR="00EB27A1" w:rsidRPr="00EB27A1" w:rsidRDefault="00EB27A1" w:rsidP="00EB27A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93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Бендеры </w:t>
      </w: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услуги «Выдача Решения о снижении брачного возраста» </w:t>
      </w:r>
    </w:p>
    <w:p w14:paraId="5FA64886" w14:textId="77777777" w:rsidR="00EB27A1" w:rsidRPr="00EB27A1" w:rsidRDefault="00EB27A1" w:rsidP="00EB2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92ECD" w14:textId="77777777" w:rsidR="00EB27A1" w:rsidRPr="00EB27A1" w:rsidRDefault="00EB27A1" w:rsidP="00EB2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51415" w14:textId="77777777" w:rsidR="00EB27A1" w:rsidRPr="00EB27A1" w:rsidRDefault="00EB27A1" w:rsidP="00EB27A1">
      <w:pPr>
        <w:spacing w:after="0" w:line="240" w:lineRule="auto"/>
        <w:ind w:left="4248" w:firstLine="997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Главе </w:t>
      </w:r>
    </w:p>
    <w:p w14:paraId="30A070E0" w14:textId="77777777" w:rsidR="00EB27A1" w:rsidRPr="00EB27A1" w:rsidRDefault="00EB27A1" w:rsidP="00EB27A1">
      <w:pPr>
        <w:spacing w:after="0" w:line="240" w:lineRule="auto"/>
        <w:ind w:left="4248" w:firstLine="997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Государственной администрации</w:t>
      </w:r>
    </w:p>
    <w:p w14:paraId="161715F9" w14:textId="77777777" w:rsidR="00EB27A1" w:rsidRDefault="00931742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Бендеры</w:t>
      </w:r>
    </w:p>
    <w:p w14:paraId="0EB2A7B5" w14:textId="77777777" w:rsidR="00931742" w:rsidRPr="00EB27A1" w:rsidRDefault="00931742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Р. Д. Иванченко</w:t>
      </w:r>
    </w:p>
    <w:p w14:paraId="76D891B5" w14:textId="77777777" w:rsidR="00EB27A1" w:rsidRPr="00EB27A1" w:rsidRDefault="00EB27A1" w:rsidP="00EB2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ACD7A" w14:textId="77777777" w:rsidR="00EB27A1" w:rsidRPr="00EB27A1" w:rsidRDefault="00EB27A1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гр._____________________________</w:t>
      </w:r>
    </w:p>
    <w:p w14:paraId="4F89C3EB" w14:textId="77777777" w:rsidR="00EB27A1" w:rsidRPr="00EB27A1" w:rsidRDefault="00EB27A1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(Ф.И.О.)</w:t>
      </w:r>
    </w:p>
    <w:p w14:paraId="732DFF49" w14:textId="77777777" w:rsidR="00EB27A1" w:rsidRPr="00EB27A1" w:rsidRDefault="00EB27A1" w:rsidP="00EB27A1">
      <w:pPr>
        <w:spacing w:after="0" w:line="36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проживающего(ей) по адресу: _______________________________</w:t>
      </w:r>
    </w:p>
    <w:p w14:paraId="46A78975" w14:textId="77777777" w:rsidR="00EB27A1" w:rsidRPr="00EB27A1" w:rsidRDefault="00EB27A1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паспорт________________________</w:t>
      </w:r>
    </w:p>
    <w:p w14:paraId="245123C0" w14:textId="77777777" w:rsidR="00EB27A1" w:rsidRPr="00EB27A1" w:rsidRDefault="00EB27A1" w:rsidP="00EB27A1">
      <w:pPr>
        <w:spacing w:after="0" w:line="360" w:lineRule="auto"/>
        <w:ind w:left="5245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0"/>
          <w:szCs w:val="20"/>
        </w:rPr>
        <w:t xml:space="preserve">                      (серия, номер, кем и когда выдан)</w:t>
      </w:r>
    </w:p>
    <w:p w14:paraId="57D532D9" w14:textId="77777777" w:rsidR="00EB27A1" w:rsidRPr="00EB27A1" w:rsidRDefault="00EB27A1" w:rsidP="00EB27A1">
      <w:pPr>
        <w:spacing w:after="0" w:line="360" w:lineRule="auto"/>
        <w:ind w:left="4537" w:firstLine="708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14:paraId="290C8E38" w14:textId="77777777" w:rsidR="00EB27A1" w:rsidRPr="00EB27A1" w:rsidRDefault="00931742" w:rsidP="00EB27A1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EB27A1" w:rsidRPr="00EB27A1">
        <w:rPr>
          <w:rFonts w:ascii="Times New Roman" w:eastAsia="Calibri" w:hAnsi="Times New Roman" w:cs="Times New Roman"/>
          <w:sz w:val="28"/>
          <w:szCs w:val="28"/>
        </w:rPr>
        <w:t>ел.:___________________________</w:t>
      </w:r>
    </w:p>
    <w:p w14:paraId="61B8B696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4173D5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0575F8" w14:textId="77777777" w:rsidR="00EB27A1" w:rsidRPr="00EB27A1" w:rsidRDefault="00EB27A1" w:rsidP="00EB27A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248B586D" w14:textId="77777777" w:rsidR="00EB27A1" w:rsidRPr="00EB27A1" w:rsidRDefault="00EB27A1" w:rsidP="00EB27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Прошу разрешить вступить в брак моей (-ему) несовершеннолетней (-ему) дочери (сыну, подопечному) _______________________________________</w:t>
      </w:r>
    </w:p>
    <w:p w14:paraId="10CC2352" w14:textId="77777777" w:rsidR="00EB27A1" w:rsidRPr="00EB27A1" w:rsidRDefault="00EB27A1" w:rsidP="00EB27A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</w:t>
      </w:r>
      <w:r w:rsidRPr="00EB27A1">
        <w:rPr>
          <w:rFonts w:ascii="Times New Roman" w:eastAsia="Calibri" w:hAnsi="Times New Roman" w:cs="Times New Roman"/>
          <w:sz w:val="20"/>
          <w:szCs w:val="20"/>
        </w:rPr>
        <w:tab/>
      </w:r>
      <w:r w:rsidRPr="00EB27A1">
        <w:rPr>
          <w:rFonts w:ascii="Times New Roman" w:eastAsia="Calibri" w:hAnsi="Times New Roman" w:cs="Times New Roman"/>
          <w:sz w:val="20"/>
          <w:szCs w:val="20"/>
        </w:rPr>
        <w:tab/>
      </w:r>
      <w:r w:rsidRPr="00EB27A1">
        <w:rPr>
          <w:rFonts w:ascii="Times New Roman" w:eastAsia="Calibri" w:hAnsi="Times New Roman" w:cs="Times New Roman"/>
          <w:sz w:val="20"/>
          <w:szCs w:val="20"/>
        </w:rPr>
        <w:tab/>
      </w:r>
      <w:r w:rsidRPr="00EB27A1">
        <w:rPr>
          <w:rFonts w:ascii="Times New Roman" w:eastAsia="Calibri" w:hAnsi="Times New Roman" w:cs="Times New Roman"/>
          <w:sz w:val="20"/>
          <w:szCs w:val="20"/>
        </w:rPr>
        <w:tab/>
        <w:t xml:space="preserve"> (Ф.И.О., дата рождения)</w:t>
      </w:r>
    </w:p>
    <w:p w14:paraId="0273AC7A" w14:textId="77777777" w:rsidR="00EB27A1" w:rsidRPr="00EB27A1" w:rsidRDefault="00EB27A1" w:rsidP="00EB27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______________________________в возрасте ______ лет с гражданином (-кой) _______________________________________________________________, так как__________________________________________________________________</w:t>
      </w:r>
    </w:p>
    <w:p w14:paraId="2AAC73D4" w14:textId="77777777" w:rsidR="00EB27A1" w:rsidRPr="00EB27A1" w:rsidRDefault="00EB27A1" w:rsidP="00EB27A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(содержание уважительной причины)</w:t>
      </w:r>
    </w:p>
    <w:p w14:paraId="34E445A4" w14:textId="77777777" w:rsidR="00EB27A1" w:rsidRPr="00EB27A1" w:rsidRDefault="00EB27A1" w:rsidP="00EB27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345062D8" w14:textId="77777777" w:rsidR="00EB27A1" w:rsidRPr="00EB27A1" w:rsidRDefault="00EB27A1" w:rsidP="00EB27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Даю согласие на обработку данных и использование моих персональных данных, содержащихся в настоящем заявлении и в представленных мною документах.</w:t>
      </w:r>
    </w:p>
    <w:p w14:paraId="0AECD023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</w:p>
    <w:p w14:paraId="39F9961F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</w:r>
    </w:p>
    <w:p w14:paraId="37010113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 «___» __________________20___г.                       </w:t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  <w:t>___________________</w:t>
      </w:r>
    </w:p>
    <w:p w14:paraId="3C92F943" w14:textId="77777777" w:rsidR="00EB27A1" w:rsidRPr="00EB27A1" w:rsidRDefault="00EB27A1" w:rsidP="00EB27A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EB27A1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 w:rsidRPr="00EB27A1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14:paraId="6D71647E" w14:textId="77777777" w:rsidR="00EB27A1" w:rsidRPr="00EB27A1" w:rsidRDefault="00EB27A1" w:rsidP="00EB2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7A1">
        <w:rPr>
          <w:rFonts w:ascii="Calibri" w:eastAsia="Calibri" w:hAnsi="Calibri" w:cs="Times New Roman"/>
        </w:rPr>
        <w:br w:type="page"/>
      </w:r>
    </w:p>
    <w:p w14:paraId="322917DB" w14:textId="77777777" w:rsidR="00EB27A1" w:rsidRPr="00EB27A1" w:rsidRDefault="00EB27A1" w:rsidP="00EB27A1">
      <w:pPr>
        <w:spacing w:after="0" w:line="240" w:lineRule="auto"/>
        <w:ind w:firstLine="453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D84FD8E" w14:textId="77777777" w:rsidR="00EB27A1" w:rsidRPr="00EB27A1" w:rsidRDefault="00EB27A1" w:rsidP="00EB27A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№4 к Регламенту </w:t>
      </w:r>
    </w:p>
    <w:p w14:paraId="220017FD" w14:textId="77777777" w:rsidR="00EB27A1" w:rsidRPr="00EB27A1" w:rsidRDefault="00EB27A1" w:rsidP="00EB27A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</w:t>
      </w:r>
    </w:p>
    <w:p w14:paraId="78A511DC" w14:textId="77777777" w:rsidR="00EB27A1" w:rsidRPr="00EB27A1" w:rsidRDefault="00EB27A1" w:rsidP="00EB27A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93174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Бендеры</w:t>
      </w:r>
      <w:r w:rsidRPr="00EB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государственной услуги «Выдача Решения о снижении брачного возраста» </w:t>
      </w:r>
    </w:p>
    <w:p w14:paraId="6FAB13AA" w14:textId="77777777" w:rsidR="00EB27A1" w:rsidRPr="00EB27A1" w:rsidRDefault="00EB27A1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1E4C95" w14:textId="77777777" w:rsidR="00EB27A1" w:rsidRPr="00EB27A1" w:rsidRDefault="00EB27A1" w:rsidP="00EB27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6CB24A" w14:textId="77777777" w:rsidR="00A57F09" w:rsidRDefault="00EB27A1" w:rsidP="00A57F0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БЛОК-СХЕМА</w:t>
      </w:r>
    </w:p>
    <w:p w14:paraId="2F00A9A2" w14:textId="77777777" w:rsidR="00A57F09" w:rsidRDefault="00EB27A1" w:rsidP="00A57F0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27A1">
        <w:rPr>
          <w:rFonts w:ascii="Times New Roman" w:eastAsia="Calibri" w:hAnsi="Times New Roman" w:cs="Times New Roman"/>
          <w:sz w:val="28"/>
          <w:szCs w:val="28"/>
        </w:rPr>
        <w:t>ПРЕДОСТАВЛЕНИЯ ГОСУДАРСТВЕННОЙ УСЛУГИ</w:t>
      </w:r>
    </w:p>
    <w:p w14:paraId="47788325" w14:textId="77777777" w:rsidR="00EB27A1" w:rsidRDefault="00A57F09" w:rsidP="00A57F0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ВЫДАЧЕ РЕШЕНИЯ О СНИЖЕНИИ БРАЧНОГО ВОЗРАСТА</w:t>
      </w:r>
    </w:p>
    <w:p w14:paraId="754BED5E" w14:textId="77777777" w:rsidR="001B0A14" w:rsidRPr="004C1786" w:rsidRDefault="001B0A14" w:rsidP="001B0A14">
      <w:pPr>
        <w:pStyle w:val="a8"/>
        <w:shd w:val="clear" w:color="auto" w:fill="FFFFFF"/>
        <w:spacing w:before="0" w:beforeAutospacing="0" w:after="0" w:afterAutospacing="0"/>
        <w:rPr>
          <w:color w:val="262626" w:themeColor="text1" w:themeTint="D9"/>
        </w:rPr>
      </w:pPr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C9F09A" wp14:editId="2A201CE3">
                <wp:simplePos x="0" y="0"/>
                <wp:positionH relativeFrom="column">
                  <wp:posOffset>741045</wp:posOffset>
                </wp:positionH>
                <wp:positionV relativeFrom="paragraph">
                  <wp:posOffset>117475</wp:posOffset>
                </wp:positionV>
                <wp:extent cx="4467225" cy="514350"/>
                <wp:effectExtent l="0" t="0" r="28575" b="19050"/>
                <wp:wrapNone/>
                <wp:docPr id="44" name="Блок-схема: процесс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7225" cy="5143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D1774" w14:textId="77777777" w:rsidR="001B0A14" w:rsidRPr="006B6EFA" w:rsidRDefault="001B0A14" w:rsidP="001B0A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Прием и регистрация </w:t>
                            </w:r>
                            <w:r w:rsidRPr="006B6E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заявления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и представленных документов                   </w:t>
                            </w:r>
                            <w:r w:rsidRPr="006B6E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снижении брачного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9F09A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4" o:spid="_x0000_s1026" type="#_x0000_t109" style="position:absolute;margin-left:58.35pt;margin-top:9.25pt;width:351.75pt;height:4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" filled="f" strokecolor="black [3213]" strokeweight="2pt">
                <v:path arrowok="t"/>
                <v:textbox>
                  <w:txbxContent>
                    <w:p w14:paraId="19CD1774" w14:textId="77777777" w:rsidR="001B0A14" w:rsidRPr="006B6EFA" w:rsidRDefault="001B0A14" w:rsidP="001B0A1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Прием и регистрация </w:t>
                      </w:r>
                      <w:r w:rsidRPr="006B6E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заявления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и представленных документов                   </w:t>
                      </w:r>
                      <w:r w:rsidRPr="006B6E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о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снижении брачного возраста</w:t>
                      </w:r>
                    </w:p>
                  </w:txbxContent>
                </v:textbox>
              </v:shape>
            </w:pict>
          </mc:Fallback>
        </mc:AlternateContent>
      </w:r>
    </w:p>
    <w:p w14:paraId="7CDE2190" w14:textId="77777777" w:rsidR="001B0A14" w:rsidRPr="004C1786" w:rsidRDefault="001B0A14" w:rsidP="001B0A14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00FB3F" wp14:editId="19B35E01">
                <wp:simplePos x="0" y="0"/>
                <wp:positionH relativeFrom="column">
                  <wp:posOffset>4413250</wp:posOffset>
                </wp:positionH>
                <wp:positionV relativeFrom="paragraph">
                  <wp:posOffset>3349625</wp:posOffset>
                </wp:positionV>
                <wp:extent cx="219710" cy="635"/>
                <wp:effectExtent l="109537" t="23813" r="80328" b="80327"/>
                <wp:wrapNone/>
                <wp:docPr id="43" name="Соединительная линия уступом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97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38AB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3" o:spid="_x0000_s1026" type="#_x0000_t34" style="position:absolute;margin-left:347.5pt;margin-top:263.75pt;width:17.3pt;height:.05pt;rotation:90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" strokecolor="#c0504d [3205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2A1619" wp14:editId="169E665F">
                <wp:simplePos x="0" y="0"/>
                <wp:positionH relativeFrom="column">
                  <wp:posOffset>2957195</wp:posOffset>
                </wp:positionH>
                <wp:positionV relativeFrom="paragraph">
                  <wp:posOffset>3528695</wp:posOffset>
                </wp:positionV>
                <wp:extent cx="3002915" cy="561975"/>
                <wp:effectExtent l="0" t="0" r="26035" b="28575"/>
                <wp:wrapNone/>
                <wp:docPr id="42" name="Блок-схема: процесс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915" cy="5619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D727D" w14:textId="77777777" w:rsidR="001B0A14" w:rsidRPr="006B6EFA" w:rsidRDefault="001B0A14" w:rsidP="001B0A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Письменное у</w:t>
                            </w:r>
                            <w:r w:rsidRPr="006B6E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ведомление заявителя об отказе в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A1619" id="Блок-схема: процесс 42" o:spid="_x0000_s1027" type="#_x0000_t109" style="position:absolute;margin-left:232.85pt;margin-top:277.85pt;width:236.45pt;height:4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" filled="f" strokecolor="black [3213]" strokeweight="2pt">
                <v:path arrowok="t"/>
                <v:textbox>
                  <w:txbxContent>
                    <w:p w14:paraId="43AD727D" w14:textId="77777777" w:rsidR="001B0A14" w:rsidRPr="006B6EFA" w:rsidRDefault="001B0A14" w:rsidP="001B0A1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Письменное у</w:t>
                      </w:r>
                      <w:r w:rsidRPr="006B6E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ведомление заявителя об отказе в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CA0135" wp14:editId="419D3F05">
                <wp:simplePos x="0" y="0"/>
                <wp:positionH relativeFrom="column">
                  <wp:posOffset>2949575</wp:posOffset>
                </wp:positionH>
                <wp:positionV relativeFrom="paragraph">
                  <wp:posOffset>2677795</wp:posOffset>
                </wp:positionV>
                <wp:extent cx="3002915" cy="474345"/>
                <wp:effectExtent l="0" t="0" r="26035" b="20955"/>
                <wp:wrapNone/>
                <wp:docPr id="41" name="Блок-схема: процесс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915" cy="47434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5FB5E" w14:textId="77777777" w:rsidR="001B0A14" w:rsidRPr="006B6EFA" w:rsidRDefault="001B0A14" w:rsidP="001B0A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Принятие решения об отказе в выдаче Решения о снижении брачного возраста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A0135" id="Блок-схема: процесс 41" o:spid="_x0000_s1028" type="#_x0000_t109" style="position:absolute;margin-left:232.25pt;margin-top:210.85pt;width:236.45pt;height:37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" filled="f" strokecolor="black [3213]" strokeweight="2pt">
                <v:path arrowok="t"/>
                <v:textbox>
                  <w:txbxContent>
                    <w:p w14:paraId="6575FB5E" w14:textId="77777777" w:rsidR="001B0A14" w:rsidRPr="006B6EFA" w:rsidRDefault="001B0A14" w:rsidP="001B0A1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Принятие решения об отказе в выдаче Решения о снижении брачного возраста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878AD1" wp14:editId="12E55243">
                <wp:simplePos x="0" y="0"/>
                <wp:positionH relativeFrom="column">
                  <wp:posOffset>2957195</wp:posOffset>
                </wp:positionH>
                <wp:positionV relativeFrom="paragraph">
                  <wp:posOffset>1793240</wp:posOffset>
                </wp:positionV>
                <wp:extent cx="3002915" cy="561975"/>
                <wp:effectExtent l="0" t="0" r="26035" b="28575"/>
                <wp:wrapNone/>
                <wp:docPr id="40" name="Блок-схема: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915" cy="5619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B118B" w14:textId="77777777" w:rsidR="001B0A14" w:rsidRPr="006B6EFA" w:rsidRDefault="001B0A14" w:rsidP="001B0A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B6E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Несоответствие заявления и представленных документов установленным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8AD1" id="Блок-схема: процесс 40" o:spid="_x0000_s1029" type="#_x0000_t109" style="position:absolute;margin-left:232.85pt;margin-top:141.2pt;width:236.45pt;height:4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" filled="f" strokecolor="black [3213]" strokeweight="2pt">
                <v:path arrowok="t"/>
                <v:textbox>
                  <w:txbxContent>
                    <w:p w14:paraId="7DCB118B" w14:textId="77777777" w:rsidR="001B0A14" w:rsidRPr="006B6EFA" w:rsidRDefault="001B0A14" w:rsidP="001B0A1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B6E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Несоответствие заявления и представленных документов установленным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91A21F" wp14:editId="28052135">
                <wp:simplePos x="0" y="0"/>
                <wp:positionH relativeFrom="column">
                  <wp:posOffset>966470</wp:posOffset>
                </wp:positionH>
                <wp:positionV relativeFrom="paragraph">
                  <wp:posOffset>3359785</wp:posOffset>
                </wp:positionV>
                <wp:extent cx="238760" cy="0"/>
                <wp:effectExtent l="119380" t="13970" r="71120" b="9017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52B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76.1pt;margin-top:264.55pt;width:18.8pt;height:0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" strokecolor="#c0504d [3205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D7AC98" wp14:editId="580538DB">
                <wp:simplePos x="0" y="0"/>
                <wp:positionH relativeFrom="column">
                  <wp:posOffset>-273050</wp:posOffset>
                </wp:positionH>
                <wp:positionV relativeFrom="paragraph">
                  <wp:posOffset>4471670</wp:posOffset>
                </wp:positionV>
                <wp:extent cx="2809875" cy="511810"/>
                <wp:effectExtent l="0" t="0" r="28575" b="21590"/>
                <wp:wrapNone/>
                <wp:docPr id="37" name="Блок-схема: процесс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9875" cy="51181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41780" w14:textId="77777777" w:rsidR="001B0A14" w:rsidRPr="006B6EFA" w:rsidRDefault="001B0A14" w:rsidP="001B0A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B6E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Выдача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Решения о снижении брачного возраста</w:t>
                            </w:r>
                            <w:r w:rsidRPr="006B6E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заявител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7AC98" id="Блок-схема: процесс 37" o:spid="_x0000_s1030" type="#_x0000_t109" style="position:absolute;margin-left:-21.5pt;margin-top:352.1pt;width:221.25pt;height:40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" filled="f" strokecolor="black [3213]" strokeweight="2pt">
                <v:path arrowok="t"/>
                <v:textbox>
                  <w:txbxContent>
                    <w:p w14:paraId="59041780" w14:textId="77777777" w:rsidR="001B0A14" w:rsidRPr="006B6EFA" w:rsidRDefault="001B0A14" w:rsidP="001B0A1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B6E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Выдача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Решения о снижении брачного возраста</w:t>
                      </w:r>
                      <w:r w:rsidRPr="006B6E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заявител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630A24" wp14:editId="0188E617">
                <wp:simplePos x="0" y="0"/>
                <wp:positionH relativeFrom="column">
                  <wp:posOffset>-273050</wp:posOffset>
                </wp:positionH>
                <wp:positionV relativeFrom="paragraph">
                  <wp:posOffset>3547745</wp:posOffset>
                </wp:positionV>
                <wp:extent cx="2809875" cy="561975"/>
                <wp:effectExtent l="0" t="0" r="28575" b="28575"/>
                <wp:wrapNone/>
                <wp:docPr id="36" name="Блок-схема: процесс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9875" cy="5619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FC3CB" w14:textId="77777777" w:rsidR="001B0A14" w:rsidRPr="006B6EFA" w:rsidRDefault="001B0A14" w:rsidP="001B0A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B6E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одготовка Решения о снижении брачного возраста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30A24" id="Блок-схема: процесс 36" o:spid="_x0000_s1031" type="#_x0000_t109" style="position:absolute;margin-left:-21.5pt;margin-top:279.35pt;width:221.25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" filled="f" strokecolor="black [3213]" strokeweight="2pt">
                <v:path arrowok="t"/>
                <v:textbox>
                  <w:txbxContent>
                    <w:p w14:paraId="4A5FC3CB" w14:textId="77777777" w:rsidR="001B0A14" w:rsidRPr="006B6EFA" w:rsidRDefault="001B0A14" w:rsidP="001B0A1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B6E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одготовка Решения о снижении брачного возраста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EFC01E" wp14:editId="37AA2ED8">
                <wp:simplePos x="0" y="0"/>
                <wp:positionH relativeFrom="column">
                  <wp:posOffset>-273050</wp:posOffset>
                </wp:positionH>
                <wp:positionV relativeFrom="paragraph">
                  <wp:posOffset>2677795</wp:posOffset>
                </wp:positionV>
                <wp:extent cx="2809875" cy="474980"/>
                <wp:effectExtent l="0" t="0" r="28575" b="20320"/>
                <wp:wrapNone/>
                <wp:docPr id="35" name="Блок-схема: процесс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9875" cy="47498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13B02" w14:textId="77777777" w:rsidR="001B0A14" w:rsidRPr="006B6EFA" w:rsidRDefault="001B0A14" w:rsidP="001B0A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6B6E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Принятие решения о выдаче Решения о снижении брачного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FC01E" id="Блок-схема: процесс 35" o:spid="_x0000_s1032" type="#_x0000_t109" style="position:absolute;margin-left:-21.5pt;margin-top:210.85pt;width:221.25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" filled="f" strokecolor="black [3213]" strokeweight="2pt">
                <v:path arrowok="t"/>
                <v:textbox>
                  <w:txbxContent>
                    <w:p w14:paraId="7B013B02" w14:textId="77777777" w:rsidR="001B0A14" w:rsidRPr="006B6EFA" w:rsidRDefault="001B0A14" w:rsidP="001B0A1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6B6E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Принятие решения о выдаче Решения о снижении брачного возраста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16D3E1B9" wp14:editId="59873419">
                <wp:simplePos x="0" y="0"/>
                <wp:positionH relativeFrom="column">
                  <wp:posOffset>1081404</wp:posOffset>
                </wp:positionH>
                <wp:positionV relativeFrom="paragraph">
                  <wp:posOffset>4174490</wp:posOffset>
                </wp:positionV>
                <wp:extent cx="0" cy="228600"/>
                <wp:effectExtent l="114300" t="19050" r="76200" b="7620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F5F8A" id="Прямая со стрелкой 34" o:spid="_x0000_s1026" type="#_x0000_t32" style="position:absolute;margin-left:85.15pt;margin-top:328.7pt;width:0;height:18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" strokecolor="#c0504d [3205]" strokeweight="3pt">
                <v:stroke endarrow="block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32E67E45" wp14:editId="4F86F914">
                <wp:simplePos x="0" y="0"/>
                <wp:positionH relativeFrom="column">
                  <wp:posOffset>1085214</wp:posOffset>
                </wp:positionH>
                <wp:positionV relativeFrom="paragraph">
                  <wp:posOffset>2412365</wp:posOffset>
                </wp:positionV>
                <wp:extent cx="0" cy="228600"/>
                <wp:effectExtent l="114300" t="19050" r="76200" b="7620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3597E" id="Прямая со стрелкой 32" o:spid="_x0000_s1026" type="#_x0000_t32" style="position:absolute;margin-left:85.45pt;margin-top:189.95pt;width:0;height:18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" strokecolor="#c0504d [3205]" strokeweight="3pt">
                <v:stroke endarrow="block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0E5035" wp14:editId="2827AFDC">
                <wp:simplePos x="0" y="0"/>
                <wp:positionH relativeFrom="column">
                  <wp:posOffset>-273050</wp:posOffset>
                </wp:positionH>
                <wp:positionV relativeFrom="paragraph">
                  <wp:posOffset>1793240</wp:posOffset>
                </wp:positionV>
                <wp:extent cx="2809875" cy="561975"/>
                <wp:effectExtent l="0" t="0" r="28575" b="28575"/>
                <wp:wrapNone/>
                <wp:docPr id="31" name="Блок-схема: процесс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9875" cy="5619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91624" w14:textId="77777777" w:rsidR="001B0A14" w:rsidRPr="006B6EFA" w:rsidRDefault="001B0A14" w:rsidP="001B0A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B6E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Соответствие заявления и представленных документов установленным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E5035" id="Блок-схема: процесс 31" o:spid="_x0000_s1033" type="#_x0000_t109" style="position:absolute;margin-left:-21.5pt;margin-top:141.2pt;width:221.25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" filled="f" strokecolor="black [3213]" strokeweight="2pt">
                <v:path arrowok="t"/>
                <v:textbox>
                  <w:txbxContent>
                    <w:p w14:paraId="66191624" w14:textId="77777777" w:rsidR="001B0A14" w:rsidRPr="006B6EFA" w:rsidRDefault="001B0A14" w:rsidP="001B0A1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B6E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Соответствие заявления и представленных документов установленным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926404" wp14:editId="2C139FCE">
                <wp:simplePos x="0" y="0"/>
                <wp:positionH relativeFrom="column">
                  <wp:posOffset>3446145</wp:posOffset>
                </wp:positionH>
                <wp:positionV relativeFrom="paragraph">
                  <wp:posOffset>1461770</wp:posOffset>
                </wp:positionV>
                <wp:extent cx="438150" cy="276225"/>
                <wp:effectExtent l="57150" t="38100" r="76200" b="857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150" cy="2762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8558F" id="Прямая со стрелкой 26" o:spid="_x0000_s1026" type="#_x0000_t32" style="position:absolute;margin-left:271.35pt;margin-top:115.1pt;width:34.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" strokecolor="#c0504d [3205]" strokeweight="3pt">
                <v:stroke endarrow="block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E67E14" wp14:editId="307F6962">
                <wp:simplePos x="0" y="0"/>
                <wp:positionH relativeFrom="column">
                  <wp:posOffset>1845310</wp:posOffset>
                </wp:positionH>
                <wp:positionV relativeFrom="paragraph">
                  <wp:posOffset>1471295</wp:posOffset>
                </wp:positionV>
                <wp:extent cx="200025" cy="266700"/>
                <wp:effectExtent l="57150" t="38100" r="47625" b="952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0025" cy="2667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5F2F5" id="Прямая со стрелкой 24" o:spid="_x0000_s1026" type="#_x0000_t32" style="position:absolute;margin-left:145.3pt;margin-top:115.85pt;width:15.75pt;height:21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" strokecolor="#c0504d [3205]" strokeweight="3pt">
                <v:stroke endarrow="block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FA9D36" wp14:editId="036DD479">
                <wp:simplePos x="0" y="0"/>
                <wp:positionH relativeFrom="column">
                  <wp:posOffset>1377950</wp:posOffset>
                </wp:positionH>
                <wp:positionV relativeFrom="paragraph">
                  <wp:posOffset>790575</wp:posOffset>
                </wp:positionV>
                <wp:extent cx="3076575" cy="600075"/>
                <wp:effectExtent l="0" t="0" r="28575" b="28575"/>
                <wp:wrapNone/>
                <wp:docPr id="23" name="Блок-схема: процесс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6000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31DB1" w14:textId="77777777" w:rsidR="001B0A14" w:rsidRPr="006B6EFA" w:rsidRDefault="001B0A14" w:rsidP="001B0A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B6E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Рассмотрение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представленных </w:t>
                            </w:r>
                            <w:r w:rsidRPr="006B6E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заяв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ителем </w:t>
                            </w:r>
                            <w:r w:rsidRPr="006B6EF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документов</w:t>
                            </w:r>
                          </w:p>
                          <w:p w14:paraId="2F56E9BE" w14:textId="77777777" w:rsidR="001B0A14" w:rsidRPr="006B6EFA" w:rsidRDefault="001B0A14" w:rsidP="001B0A1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A9D36" id="Блок-схема: процесс 23" o:spid="_x0000_s1034" type="#_x0000_t109" style="position:absolute;margin-left:108.5pt;margin-top:62.25pt;width:242.25pt;height:4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" filled="f" strokecolor="black [3213]" strokeweight="2pt">
                <v:path arrowok="t"/>
                <v:textbox>
                  <w:txbxContent>
                    <w:p w14:paraId="43C31DB1" w14:textId="77777777" w:rsidR="001B0A14" w:rsidRPr="006B6EFA" w:rsidRDefault="001B0A14" w:rsidP="001B0A1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B6E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Рассмотрение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представленных </w:t>
                      </w:r>
                      <w:r w:rsidRPr="006B6E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заяв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ителем </w:t>
                      </w:r>
                      <w:r w:rsidRPr="006B6EF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документов</w:t>
                      </w:r>
                    </w:p>
                    <w:p w14:paraId="2F56E9BE" w14:textId="77777777" w:rsidR="001B0A14" w:rsidRPr="006B6EFA" w:rsidRDefault="001B0A14" w:rsidP="001B0A1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BA793C" w14:textId="77777777" w:rsidR="00B96EA9" w:rsidRDefault="001B0A14" w:rsidP="00A57F0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277CCDBF" wp14:editId="79EDDD2B">
                <wp:simplePos x="0" y="0"/>
                <wp:positionH relativeFrom="column">
                  <wp:posOffset>4522470</wp:posOffset>
                </wp:positionH>
                <wp:positionV relativeFrom="paragraph">
                  <wp:posOffset>2232025</wp:posOffset>
                </wp:positionV>
                <wp:extent cx="1270" cy="228600"/>
                <wp:effectExtent l="114300" t="19050" r="74930" b="7620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" cy="2286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7264" id="Прямая со стрелкой 30" o:spid="_x0000_s1026" type="#_x0000_t32" style="position:absolute;margin-left:356.1pt;margin-top:175.75pt;width:.1pt;height:18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" strokecolor="#c0504d [3205]" strokeweight="3pt">
                <v:stroke endarrow="block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354AB115" wp14:editId="0D785337">
                <wp:simplePos x="0" y="0"/>
                <wp:positionH relativeFrom="column">
                  <wp:posOffset>2913380</wp:posOffset>
                </wp:positionH>
                <wp:positionV relativeFrom="paragraph">
                  <wp:posOffset>278130</wp:posOffset>
                </wp:positionV>
                <wp:extent cx="0" cy="219075"/>
                <wp:effectExtent l="114300" t="19050" r="76200" b="857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77CDA" id="Прямая со стрелкой 22" o:spid="_x0000_s1026" type="#_x0000_t32" style="position:absolute;margin-left:229.4pt;margin-top:21.9pt;width:0;height:17.25pt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" strokecolor="#c0504d [3205]" strokeweight="3pt">
                <v:stroke endarrow="block"/>
                <v:shadow on="t" color="black" opacity="22937f" origin=",.5" offset="0,.63889mm"/>
                <o:lock v:ext="edit" shapetype="f"/>
              </v:shape>
            </w:pict>
          </mc:Fallback>
        </mc:AlternateContent>
      </w:r>
    </w:p>
    <w:sectPr w:rsidR="00B96EA9" w:rsidSect="00EB27A1">
      <w:footerReference w:type="default" r:id="rId10"/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0D12" w14:textId="77777777" w:rsidR="00864DB5" w:rsidRDefault="00864DB5">
      <w:pPr>
        <w:spacing w:after="0" w:line="240" w:lineRule="auto"/>
      </w:pPr>
      <w:r>
        <w:separator/>
      </w:r>
    </w:p>
  </w:endnote>
  <w:endnote w:type="continuationSeparator" w:id="0">
    <w:p w14:paraId="10D67414" w14:textId="77777777" w:rsidR="00864DB5" w:rsidRDefault="0086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003184"/>
      <w:docPartObj>
        <w:docPartGallery w:val="Page Numbers (Bottom of Page)"/>
        <w:docPartUnique/>
      </w:docPartObj>
    </w:sdtPr>
    <w:sdtEndPr/>
    <w:sdtContent>
      <w:p w14:paraId="25B0CE22" w14:textId="77777777" w:rsidR="00E61A18" w:rsidRDefault="00E61A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B22">
          <w:rPr>
            <w:noProof/>
          </w:rPr>
          <w:t>15</w:t>
        </w:r>
        <w:r>
          <w:fldChar w:fldCharType="end"/>
        </w:r>
      </w:p>
    </w:sdtContent>
  </w:sdt>
  <w:p w14:paraId="0AE0BA7B" w14:textId="77777777" w:rsidR="00E61A18" w:rsidRDefault="00E61A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12E0" w14:textId="77777777" w:rsidR="00864DB5" w:rsidRDefault="00864DB5">
      <w:pPr>
        <w:spacing w:after="0" w:line="240" w:lineRule="auto"/>
      </w:pPr>
      <w:r>
        <w:separator/>
      </w:r>
    </w:p>
  </w:footnote>
  <w:footnote w:type="continuationSeparator" w:id="0">
    <w:p w14:paraId="1544710B" w14:textId="77777777" w:rsidR="00864DB5" w:rsidRDefault="0086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04E8"/>
    <w:multiLevelType w:val="hybridMultilevel"/>
    <w:tmpl w:val="8B0C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000A39"/>
    <w:multiLevelType w:val="hybridMultilevel"/>
    <w:tmpl w:val="A06610FA"/>
    <w:lvl w:ilvl="0" w:tplc="95CC5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A6766"/>
    <w:multiLevelType w:val="hybridMultilevel"/>
    <w:tmpl w:val="CA12C8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11CFB"/>
    <w:multiLevelType w:val="hybridMultilevel"/>
    <w:tmpl w:val="F2762E44"/>
    <w:lvl w:ilvl="0" w:tplc="F6B412E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947542"/>
    <w:multiLevelType w:val="hybridMultilevel"/>
    <w:tmpl w:val="C2B41E94"/>
    <w:lvl w:ilvl="0" w:tplc="F6B412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6B412E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3CB"/>
    <w:rsid w:val="00036697"/>
    <w:rsid w:val="00124C4B"/>
    <w:rsid w:val="0018036D"/>
    <w:rsid w:val="001B0A14"/>
    <w:rsid w:val="003079C3"/>
    <w:rsid w:val="00372606"/>
    <w:rsid w:val="003A2419"/>
    <w:rsid w:val="003E58CD"/>
    <w:rsid w:val="00477B05"/>
    <w:rsid w:val="004C26A3"/>
    <w:rsid w:val="004C2DDA"/>
    <w:rsid w:val="004D63A4"/>
    <w:rsid w:val="00545B09"/>
    <w:rsid w:val="005A0F9B"/>
    <w:rsid w:val="005D2A07"/>
    <w:rsid w:val="00684CA0"/>
    <w:rsid w:val="00686A96"/>
    <w:rsid w:val="006F1B22"/>
    <w:rsid w:val="007024EA"/>
    <w:rsid w:val="007148A2"/>
    <w:rsid w:val="007B0833"/>
    <w:rsid w:val="007D0302"/>
    <w:rsid w:val="007E31C1"/>
    <w:rsid w:val="008277AB"/>
    <w:rsid w:val="00864DB5"/>
    <w:rsid w:val="00931742"/>
    <w:rsid w:val="009325C1"/>
    <w:rsid w:val="00996ED4"/>
    <w:rsid w:val="009B124F"/>
    <w:rsid w:val="009C3AA7"/>
    <w:rsid w:val="00A57F09"/>
    <w:rsid w:val="00B96EA9"/>
    <w:rsid w:val="00BA64A6"/>
    <w:rsid w:val="00BF03CB"/>
    <w:rsid w:val="00C239F2"/>
    <w:rsid w:val="00CC774F"/>
    <w:rsid w:val="00D357A1"/>
    <w:rsid w:val="00DB5ED0"/>
    <w:rsid w:val="00DD0AA6"/>
    <w:rsid w:val="00E61A18"/>
    <w:rsid w:val="00E96057"/>
    <w:rsid w:val="00EB27A1"/>
    <w:rsid w:val="00F60D34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DC0B"/>
  <w15:docId w15:val="{F4E496A5-A2AD-472F-BF56-40BF33B2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B27A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B27A1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C3AA7"/>
    <w:rPr>
      <w:color w:val="0000FF" w:themeColor="hyperlink"/>
      <w:u w:val="single"/>
    </w:rPr>
  </w:style>
  <w:style w:type="character" w:customStyle="1" w:styleId="fbol">
    <w:name w:val="f_bol"/>
    <w:basedOn w:val="a0"/>
    <w:rsid w:val="009C3AA7"/>
  </w:style>
  <w:style w:type="paragraph" w:styleId="a6">
    <w:name w:val="Balloon Text"/>
    <w:basedOn w:val="a"/>
    <w:link w:val="a7"/>
    <w:uiPriority w:val="99"/>
    <w:semiHidden/>
    <w:unhideWhenUsed/>
    <w:rsid w:val="005D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A0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8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84CA0"/>
    <w:pPr>
      <w:ind w:left="720"/>
      <w:contextualSpacing/>
    </w:pPr>
    <w:rPr>
      <w:rFonts w:eastAsiaTheme="minorEastAsia"/>
      <w:lang w:eastAsia="ru-RU"/>
    </w:rPr>
  </w:style>
  <w:style w:type="paragraph" w:styleId="aa">
    <w:name w:val="No Spacing"/>
    <w:uiPriority w:val="1"/>
    <w:qFormat/>
    <w:rsid w:val="00684CA0"/>
    <w:pPr>
      <w:spacing w:after="0" w:line="240" w:lineRule="auto"/>
    </w:pPr>
    <w:rPr>
      <w:rFonts w:eastAsiaTheme="minorEastAsia"/>
      <w:lang w:eastAsia="ru-RU"/>
    </w:rPr>
  </w:style>
  <w:style w:type="character" w:styleId="ab">
    <w:name w:val="Subtle Emphasis"/>
    <w:basedOn w:val="a0"/>
    <w:uiPriority w:val="19"/>
    <w:qFormat/>
    <w:rsid w:val="00996ED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ndery-g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lugi.gospmr.org/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135-A657-4CA3-BCDC-ED0F3467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18</Pages>
  <Words>4812</Words>
  <Characters>27432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16</cp:revision>
  <cp:lastPrinted>2020-10-27T09:36:00Z</cp:lastPrinted>
  <dcterms:created xsi:type="dcterms:W3CDTF">2020-10-03T07:36:00Z</dcterms:created>
  <dcterms:modified xsi:type="dcterms:W3CDTF">2024-05-29T11:42:00Z</dcterms:modified>
</cp:coreProperties>
</file>